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5E43" w14:textId="77777777" w:rsidR="002B3204" w:rsidRPr="000D22AA" w:rsidRDefault="002B3204" w:rsidP="00C676C7">
      <w:pPr>
        <w:jc w:val="center"/>
        <w:rPr>
          <w:b/>
          <w:sz w:val="26"/>
          <w:szCs w:val="26"/>
          <w:lang w:val="lv-LV"/>
        </w:rPr>
      </w:pPr>
      <w:bookmarkStart w:id="0" w:name="_Hlk74036722"/>
    </w:p>
    <w:p w14:paraId="3FB60A67" w14:textId="77777777" w:rsidR="00C676C7" w:rsidRPr="00BD1653" w:rsidRDefault="00C970CB" w:rsidP="00C676C7">
      <w:pPr>
        <w:jc w:val="center"/>
        <w:rPr>
          <w:b/>
          <w:sz w:val="26"/>
          <w:szCs w:val="26"/>
          <w:lang w:val="lv-LV"/>
        </w:rPr>
      </w:pPr>
      <w:r w:rsidRPr="00BD1653">
        <w:rPr>
          <w:b/>
          <w:sz w:val="26"/>
          <w:szCs w:val="26"/>
          <w:lang w:val="lv-LV"/>
        </w:rPr>
        <w:t xml:space="preserve">Neapbūvēta </w:t>
      </w:r>
      <w:bookmarkEnd w:id="0"/>
      <w:r w:rsidRPr="00BD1653">
        <w:rPr>
          <w:b/>
          <w:sz w:val="26"/>
          <w:szCs w:val="26"/>
          <w:lang w:val="lv-LV"/>
        </w:rPr>
        <w:t>z</w:t>
      </w:r>
      <w:r w:rsidR="00C2086F" w:rsidRPr="00BD1653">
        <w:rPr>
          <w:b/>
          <w:sz w:val="26"/>
          <w:szCs w:val="26"/>
          <w:lang w:val="lv-LV"/>
        </w:rPr>
        <w:t>emesgabala</w:t>
      </w:r>
      <w:r w:rsidR="00EA5806" w:rsidRPr="00BD1653">
        <w:rPr>
          <w:b/>
          <w:sz w:val="26"/>
          <w:szCs w:val="26"/>
          <w:lang w:val="lv-LV"/>
        </w:rPr>
        <w:t xml:space="preserve"> </w:t>
      </w:r>
      <w:r w:rsidR="001205F8" w:rsidRPr="00BD1653">
        <w:rPr>
          <w:b/>
          <w:sz w:val="26"/>
          <w:szCs w:val="26"/>
          <w:lang w:val="lv-LV"/>
        </w:rPr>
        <w:t xml:space="preserve">Akmeņu </w:t>
      </w:r>
      <w:r w:rsidRPr="00BD1653">
        <w:rPr>
          <w:b/>
          <w:sz w:val="26"/>
          <w:szCs w:val="26"/>
          <w:lang w:val="lv-LV"/>
        </w:rPr>
        <w:t>ielā</w:t>
      </w:r>
      <w:r w:rsidR="002453AC" w:rsidRPr="00BD1653">
        <w:rPr>
          <w:b/>
          <w:sz w:val="26"/>
          <w:szCs w:val="26"/>
          <w:lang w:val="lv-LV"/>
        </w:rPr>
        <w:t>, Rīgā</w:t>
      </w:r>
      <w:r w:rsidR="009219F1" w:rsidRPr="00BD1653">
        <w:rPr>
          <w:b/>
          <w:sz w:val="26"/>
          <w:szCs w:val="26"/>
          <w:lang w:val="lv-LV"/>
        </w:rPr>
        <w:t>,</w:t>
      </w:r>
      <w:r w:rsidR="002453AC" w:rsidRPr="00BD1653">
        <w:rPr>
          <w:b/>
          <w:sz w:val="26"/>
          <w:szCs w:val="26"/>
          <w:lang w:val="lv-LV"/>
        </w:rPr>
        <w:t xml:space="preserve"> </w:t>
      </w:r>
    </w:p>
    <w:p w14:paraId="45B9F7FF" w14:textId="77777777" w:rsidR="002D35E8" w:rsidRPr="000D22AA" w:rsidRDefault="00C970CB" w:rsidP="00640F6C">
      <w:pPr>
        <w:jc w:val="center"/>
        <w:rPr>
          <w:b/>
          <w:sz w:val="26"/>
          <w:szCs w:val="26"/>
          <w:lang w:val="lv-LV"/>
        </w:rPr>
      </w:pPr>
      <w:r w:rsidRPr="00BD1653">
        <w:rPr>
          <w:b/>
          <w:sz w:val="26"/>
          <w:szCs w:val="26"/>
          <w:lang w:val="lv-LV"/>
        </w:rPr>
        <w:t>kadastra apzīmējums</w:t>
      </w:r>
      <w:r w:rsidR="00C676C7" w:rsidRPr="00BD1653">
        <w:rPr>
          <w:b/>
          <w:sz w:val="26"/>
          <w:szCs w:val="26"/>
          <w:lang w:val="lv-LV"/>
        </w:rPr>
        <w:t> </w:t>
      </w:r>
      <w:r w:rsidRPr="00BD1653">
        <w:rPr>
          <w:b/>
          <w:sz w:val="26"/>
          <w:szCs w:val="26"/>
          <w:lang w:val="lv-LV"/>
        </w:rPr>
        <w:t xml:space="preserve">0100 </w:t>
      </w:r>
      <w:r w:rsidR="001205F8" w:rsidRPr="00BD1653">
        <w:rPr>
          <w:b/>
          <w:sz w:val="26"/>
          <w:szCs w:val="26"/>
          <w:lang w:val="lv-LV"/>
        </w:rPr>
        <w:t xml:space="preserve">049 </w:t>
      </w:r>
      <w:r w:rsidRPr="00BD1653">
        <w:rPr>
          <w:b/>
          <w:sz w:val="26"/>
          <w:szCs w:val="26"/>
          <w:lang w:val="lv-LV"/>
        </w:rPr>
        <w:t>0150</w:t>
      </w:r>
      <w:r w:rsidR="001205F8" w:rsidRPr="00BD1653">
        <w:rPr>
          <w:b/>
          <w:sz w:val="26"/>
          <w:szCs w:val="26"/>
          <w:lang w:val="lv-LV"/>
        </w:rPr>
        <w:t xml:space="preserve"> 8001</w:t>
      </w:r>
      <w:r w:rsidR="00B97F8B" w:rsidRPr="00BD1653">
        <w:rPr>
          <w:b/>
          <w:sz w:val="26"/>
          <w:szCs w:val="26"/>
          <w:lang w:val="lv-LV"/>
        </w:rPr>
        <w:t xml:space="preserve">, </w:t>
      </w:r>
      <w:r w:rsidR="00C2086F" w:rsidRPr="00BD1653">
        <w:rPr>
          <w:b/>
          <w:sz w:val="26"/>
          <w:szCs w:val="26"/>
          <w:lang w:val="lv-LV" w:eastAsia="lv-LV"/>
        </w:rPr>
        <w:t xml:space="preserve">nomas tiesību </w:t>
      </w:r>
      <w:r w:rsidR="000965B1" w:rsidRPr="00BD1653">
        <w:rPr>
          <w:b/>
          <w:sz w:val="26"/>
          <w:szCs w:val="26"/>
          <w:lang w:val="lv-LV" w:eastAsia="lv-LV"/>
        </w:rPr>
        <w:t xml:space="preserve">elektroniskas </w:t>
      </w:r>
      <w:r w:rsidR="00C2086F" w:rsidRPr="00BD1653">
        <w:rPr>
          <w:b/>
          <w:sz w:val="26"/>
          <w:szCs w:val="26"/>
          <w:lang w:val="lv-LV" w:eastAsia="lv-LV"/>
        </w:rPr>
        <w:t>izsoles noteikumi</w:t>
      </w:r>
    </w:p>
    <w:p w14:paraId="0A6BBEAB" w14:textId="77777777" w:rsidR="00174AF5" w:rsidRPr="000D22AA" w:rsidRDefault="00174AF5" w:rsidP="00C26F60">
      <w:pPr>
        <w:ind w:right="-46"/>
        <w:rPr>
          <w:b/>
          <w:bCs/>
          <w:sz w:val="26"/>
          <w:szCs w:val="26"/>
          <w:lang w:val="lv-LV" w:bidi="yi-Hebr"/>
        </w:rPr>
      </w:pPr>
    </w:p>
    <w:p w14:paraId="627E4F1B" w14:textId="77777777" w:rsidR="002D35E8" w:rsidRPr="000D22AA" w:rsidRDefault="00C970CB" w:rsidP="005426D6">
      <w:pPr>
        <w:pStyle w:val="Sarakstarindkopa"/>
        <w:numPr>
          <w:ilvl w:val="0"/>
          <w:numId w:val="12"/>
        </w:numPr>
        <w:jc w:val="center"/>
        <w:rPr>
          <w:b/>
          <w:sz w:val="26"/>
          <w:szCs w:val="26"/>
          <w:lang w:bidi="yi-Hebr"/>
        </w:rPr>
      </w:pPr>
      <w:r w:rsidRPr="000D22AA">
        <w:rPr>
          <w:b/>
          <w:sz w:val="26"/>
          <w:szCs w:val="26"/>
          <w:lang w:bidi="yi-Hebr"/>
        </w:rPr>
        <w:t>Vispārīgie noteikumi</w:t>
      </w:r>
    </w:p>
    <w:p w14:paraId="22ADA65D" w14:textId="77777777" w:rsidR="005426D6" w:rsidRPr="000D22AA" w:rsidRDefault="005426D6" w:rsidP="005426D6">
      <w:pPr>
        <w:pStyle w:val="Sarakstarindkopa"/>
        <w:ind w:left="390"/>
        <w:rPr>
          <w:b/>
          <w:sz w:val="26"/>
          <w:szCs w:val="26"/>
          <w:lang w:bidi="yi-Hebr"/>
        </w:rPr>
      </w:pPr>
    </w:p>
    <w:p w14:paraId="7AD3F24E" w14:textId="77777777" w:rsidR="00C2086F" w:rsidRPr="000D22AA" w:rsidRDefault="00C970CB" w:rsidP="00C2086F">
      <w:pPr>
        <w:pStyle w:val="Sarakstarindkopa"/>
        <w:numPr>
          <w:ilvl w:val="1"/>
          <w:numId w:val="12"/>
        </w:numPr>
        <w:ind w:left="709" w:right="-33" w:hanging="709"/>
        <w:jc w:val="both"/>
        <w:rPr>
          <w:sz w:val="26"/>
          <w:szCs w:val="26"/>
          <w:lang w:eastAsia="lv-LV"/>
        </w:rPr>
      </w:pPr>
      <w:r w:rsidRPr="00F67954">
        <w:rPr>
          <w:sz w:val="26"/>
          <w:szCs w:val="26"/>
        </w:rPr>
        <w:t xml:space="preserve">Neapbūvēta Rīgas </w:t>
      </w:r>
      <w:r w:rsidR="00B94DA2" w:rsidRPr="00F67954">
        <w:rPr>
          <w:sz w:val="26"/>
          <w:szCs w:val="26"/>
        </w:rPr>
        <w:t>valsts</w:t>
      </w:r>
      <w:r w:rsidRPr="00F67954">
        <w:rPr>
          <w:sz w:val="26"/>
          <w:szCs w:val="26"/>
        </w:rPr>
        <w:t xml:space="preserve">pilsētas pašvaldībai </w:t>
      </w:r>
      <w:r w:rsidR="00EF04EA" w:rsidRPr="00F67954">
        <w:rPr>
          <w:sz w:val="26"/>
          <w:szCs w:val="26"/>
        </w:rPr>
        <w:t xml:space="preserve">piekrītoša </w:t>
      </w:r>
      <w:r w:rsidRPr="00F67954">
        <w:rPr>
          <w:b/>
          <w:bCs/>
          <w:sz w:val="26"/>
          <w:szCs w:val="26"/>
        </w:rPr>
        <w:t xml:space="preserve">zemesgabala </w:t>
      </w:r>
      <w:r w:rsidR="001205F8" w:rsidRPr="00F67954">
        <w:rPr>
          <w:b/>
          <w:sz w:val="26"/>
          <w:szCs w:val="26"/>
        </w:rPr>
        <w:t xml:space="preserve">Akmeņu </w:t>
      </w:r>
      <w:r w:rsidRPr="00F67954">
        <w:rPr>
          <w:b/>
          <w:sz w:val="26"/>
          <w:szCs w:val="26"/>
        </w:rPr>
        <w:t>ielā</w:t>
      </w:r>
      <w:r w:rsidR="00F4784B" w:rsidRPr="00F67954">
        <w:rPr>
          <w:b/>
          <w:sz w:val="26"/>
          <w:szCs w:val="26"/>
        </w:rPr>
        <w:t>, Rīgā</w:t>
      </w:r>
      <w:r w:rsidR="009219F1" w:rsidRPr="00F67954">
        <w:rPr>
          <w:b/>
          <w:sz w:val="26"/>
          <w:szCs w:val="26"/>
        </w:rPr>
        <w:t xml:space="preserve">, </w:t>
      </w:r>
      <w:r w:rsidR="00F4784B" w:rsidRPr="00F67954">
        <w:rPr>
          <w:b/>
          <w:sz w:val="26"/>
          <w:szCs w:val="26"/>
        </w:rPr>
        <w:t xml:space="preserve">kadastra apzīmējums 0100 </w:t>
      </w:r>
      <w:r w:rsidR="001205F8" w:rsidRPr="00F67954">
        <w:rPr>
          <w:b/>
          <w:sz w:val="26"/>
          <w:szCs w:val="26"/>
        </w:rPr>
        <w:t xml:space="preserve">049 </w:t>
      </w:r>
      <w:r w:rsidRPr="00F67954">
        <w:rPr>
          <w:b/>
          <w:sz w:val="26"/>
          <w:szCs w:val="26"/>
        </w:rPr>
        <w:t>0150</w:t>
      </w:r>
      <w:r w:rsidR="001205F8" w:rsidRPr="00F67954">
        <w:rPr>
          <w:b/>
          <w:sz w:val="26"/>
          <w:szCs w:val="26"/>
        </w:rPr>
        <w:t xml:space="preserve"> 8001</w:t>
      </w:r>
      <w:r w:rsidR="00B97F8B" w:rsidRPr="00F67954">
        <w:rPr>
          <w:b/>
          <w:sz w:val="26"/>
          <w:szCs w:val="26"/>
        </w:rPr>
        <w:t>,</w:t>
      </w:r>
      <w:r w:rsidR="00AD722A" w:rsidRPr="00F67954">
        <w:rPr>
          <w:b/>
          <w:sz w:val="26"/>
          <w:szCs w:val="26"/>
        </w:rPr>
        <w:t xml:space="preserve"> </w:t>
      </w:r>
      <w:r w:rsidR="006D180B" w:rsidRPr="00F67954">
        <w:rPr>
          <w:b/>
          <w:bCs/>
          <w:sz w:val="26"/>
          <w:szCs w:val="26"/>
        </w:rPr>
        <w:t>ar platību</w:t>
      </w:r>
      <w:r w:rsidR="00EB238B" w:rsidRPr="00F67954">
        <w:rPr>
          <w:b/>
          <w:bCs/>
          <w:sz w:val="26"/>
          <w:szCs w:val="26"/>
        </w:rPr>
        <w:t> </w:t>
      </w:r>
      <w:r w:rsidRPr="00F67954">
        <w:rPr>
          <w:b/>
          <w:bCs/>
          <w:sz w:val="26"/>
          <w:szCs w:val="26"/>
        </w:rPr>
        <w:t>631</w:t>
      </w:r>
      <w:r w:rsidR="00533407" w:rsidRPr="00F67954">
        <w:rPr>
          <w:b/>
          <w:bCs/>
          <w:sz w:val="26"/>
          <w:szCs w:val="26"/>
        </w:rPr>
        <w:t> </w:t>
      </w:r>
      <w:r w:rsidR="006D180B" w:rsidRPr="00F67954">
        <w:rPr>
          <w:b/>
          <w:bCs/>
          <w:sz w:val="26"/>
          <w:szCs w:val="26"/>
        </w:rPr>
        <w:t>m</w:t>
      </w:r>
      <w:r w:rsidR="006D180B" w:rsidRPr="00F67954">
        <w:rPr>
          <w:b/>
          <w:bCs/>
          <w:sz w:val="26"/>
          <w:szCs w:val="26"/>
          <w:vertAlign w:val="superscript"/>
        </w:rPr>
        <w:t>2</w:t>
      </w:r>
      <w:r w:rsidR="006D180B" w:rsidRPr="00F67954">
        <w:rPr>
          <w:sz w:val="26"/>
          <w:szCs w:val="26"/>
        </w:rPr>
        <w:t xml:space="preserve"> (turpmāk</w:t>
      </w:r>
      <w:r w:rsidRPr="00F67954">
        <w:rPr>
          <w:sz w:val="26"/>
          <w:szCs w:val="26"/>
        </w:rPr>
        <w:t> </w:t>
      </w:r>
      <w:r w:rsidR="006D180B" w:rsidRPr="00F67954">
        <w:rPr>
          <w:sz w:val="26"/>
          <w:szCs w:val="26"/>
        </w:rPr>
        <w:t>-</w:t>
      </w:r>
      <w:r w:rsidR="006D180B" w:rsidRPr="000D22AA">
        <w:rPr>
          <w:sz w:val="26"/>
          <w:szCs w:val="26"/>
        </w:rPr>
        <w:t xml:space="preserve"> Zemesgabals) </w:t>
      </w:r>
      <w:r w:rsidR="006D180B" w:rsidRPr="000D22AA">
        <w:rPr>
          <w:sz w:val="26"/>
          <w:szCs w:val="26"/>
          <w:lang w:bidi="yi-Hebr"/>
        </w:rPr>
        <w:t>nomas tiesības (turpmāk - izsolāmā manta)</w:t>
      </w:r>
      <w:r w:rsidRPr="000D22AA">
        <w:rPr>
          <w:sz w:val="26"/>
          <w:szCs w:val="26"/>
          <w:lang w:bidi="yi-Hebr"/>
        </w:rPr>
        <w:t xml:space="preserve"> tiek izsolītas </w:t>
      </w:r>
      <w:r w:rsidR="000965B1" w:rsidRPr="000D22AA">
        <w:rPr>
          <w:sz w:val="26"/>
          <w:szCs w:val="26"/>
          <w:lang w:bidi="yi-Hebr"/>
        </w:rPr>
        <w:t xml:space="preserve">elektroniskā </w:t>
      </w:r>
      <w:r w:rsidRPr="000D22AA">
        <w:rPr>
          <w:sz w:val="26"/>
          <w:szCs w:val="26"/>
          <w:lang w:bidi="yi-Hebr"/>
        </w:rPr>
        <w:t>izsolē ar augšupejošu soli (turpmāk – izsole)</w:t>
      </w:r>
      <w:r w:rsidR="002B1171" w:rsidRPr="000D22AA">
        <w:rPr>
          <w:sz w:val="26"/>
          <w:szCs w:val="26"/>
          <w:lang w:bidi="yi-Hebr"/>
        </w:rPr>
        <w:t xml:space="preserve"> </w:t>
      </w:r>
      <w:r w:rsidR="002B1171" w:rsidRPr="000D22AA">
        <w:rPr>
          <w:b/>
          <w:bCs/>
          <w:sz w:val="26"/>
          <w:szCs w:val="26"/>
          <w:lang w:bidi="yi-Hebr"/>
        </w:rPr>
        <w:t xml:space="preserve">saskaņā ar šiem </w:t>
      </w:r>
      <w:r w:rsidR="00D17D01" w:rsidRPr="000D22AA">
        <w:rPr>
          <w:b/>
          <w:bCs/>
          <w:sz w:val="26"/>
          <w:szCs w:val="26"/>
          <w:lang w:bidi="yi-Hebr"/>
        </w:rPr>
        <w:t xml:space="preserve">izsoles </w:t>
      </w:r>
      <w:r w:rsidR="002B1171" w:rsidRPr="000D22AA">
        <w:rPr>
          <w:b/>
          <w:bCs/>
          <w:sz w:val="26"/>
          <w:szCs w:val="26"/>
          <w:lang w:bidi="yi-Hebr"/>
        </w:rPr>
        <w:t>noteikumiem</w:t>
      </w:r>
      <w:r w:rsidR="002B1171" w:rsidRPr="000D22AA">
        <w:rPr>
          <w:sz w:val="26"/>
          <w:szCs w:val="26"/>
          <w:lang w:bidi="yi-Hebr"/>
        </w:rPr>
        <w:t xml:space="preserve"> un</w:t>
      </w:r>
      <w:r w:rsidR="002B1171" w:rsidRPr="000D22AA">
        <w:rPr>
          <w:bCs/>
          <w:sz w:val="26"/>
          <w:szCs w:val="26"/>
        </w:rPr>
        <w:t xml:space="preserve"> </w:t>
      </w:r>
      <w:r w:rsidR="005B4BD0" w:rsidRPr="000D22AA">
        <w:rPr>
          <w:bCs/>
          <w:sz w:val="26"/>
          <w:szCs w:val="26"/>
        </w:rPr>
        <w:t xml:space="preserve">saskaņā </w:t>
      </w:r>
      <w:r w:rsidR="002B1171" w:rsidRPr="000D22AA">
        <w:rPr>
          <w:bCs/>
          <w:sz w:val="26"/>
          <w:szCs w:val="26"/>
        </w:rPr>
        <w:t xml:space="preserve">ar </w:t>
      </w:r>
      <w:r w:rsidR="002B1171" w:rsidRPr="000D22AA">
        <w:rPr>
          <w:sz w:val="26"/>
          <w:szCs w:val="26"/>
        </w:rPr>
        <w:t xml:space="preserve">Rīgas valstspilsētas pašvaldības </w:t>
      </w:r>
      <w:r w:rsidR="002B1171" w:rsidRPr="000D22AA">
        <w:rPr>
          <w:bCs/>
          <w:sz w:val="26"/>
          <w:szCs w:val="26"/>
        </w:rPr>
        <w:t xml:space="preserve">Īpašuma departamenta 21.05.2024. rīkojumu Nr. DI-24-278-rs </w:t>
      </w:r>
      <w:r w:rsidR="005B4BD0" w:rsidRPr="000D22AA">
        <w:rPr>
          <w:bCs/>
          <w:sz w:val="26"/>
          <w:szCs w:val="26"/>
        </w:rPr>
        <w:t xml:space="preserve">apstiprināto </w:t>
      </w:r>
      <w:r w:rsidR="002B1171" w:rsidRPr="000D22AA">
        <w:rPr>
          <w:b/>
          <w:bCs/>
          <w:sz w:val="26"/>
          <w:szCs w:val="26"/>
        </w:rPr>
        <w:t>Rīgas valstspilsētas pašvaldībai piederošās, piekrītošās, valdījumā uz likuma pamata esošās zemes nomas tiesību elektroniskas izsoles organizēšanas kārtību</w:t>
      </w:r>
      <w:r w:rsidR="008E112B">
        <w:rPr>
          <w:b/>
          <w:bCs/>
          <w:sz w:val="26"/>
          <w:szCs w:val="26"/>
        </w:rPr>
        <w:t xml:space="preserve"> </w:t>
      </w:r>
      <w:r w:rsidR="008E112B" w:rsidRPr="008E112B">
        <w:rPr>
          <w:sz w:val="26"/>
          <w:szCs w:val="26"/>
        </w:rPr>
        <w:t>(</w:t>
      </w:r>
      <w:r w:rsidR="008E112B" w:rsidRPr="00B020FF">
        <w:rPr>
          <w:i/>
          <w:iCs/>
          <w:sz w:val="26"/>
          <w:szCs w:val="26"/>
        </w:rPr>
        <w:t xml:space="preserve">Rīgas valstspilsētas pašvaldības Īpašuma departamenta </w:t>
      </w:r>
      <w:r w:rsidR="00B020FF" w:rsidRPr="00B020FF">
        <w:rPr>
          <w:i/>
          <w:iCs/>
          <w:sz w:val="26"/>
          <w:szCs w:val="26"/>
        </w:rPr>
        <w:t>18</w:t>
      </w:r>
      <w:r w:rsidR="008E112B" w:rsidRPr="00B020FF">
        <w:rPr>
          <w:i/>
          <w:iCs/>
          <w:sz w:val="26"/>
          <w:szCs w:val="26"/>
        </w:rPr>
        <w:t>.0</w:t>
      </w:r>
      <w:r w:rsidR="00B020FF" w:rsidRPr="00B020FF">
        <w:rPr>
          <w:i/>
          <w:iCs/>
          <w:sz w:val="26"/>
          <w:szCs w:val="26"/>
        </w:rPr>
        <w:t>8</w:t>
      </w:r>
      <w:r w:rsidR="008E112B" w:rsidRPr="00B020FF">
        <w:rPr>
          <w:i/>
          <w:iCs/>
          <w:sz w:val="26"/>
          <w:szCs w:val="26"/>
        </w:rPr>
        <w:t>.2025. rīkojuma Nr. DI-25-3</w:t>
      </w:r>
      <w:r w:rsidR="00B020FF">
        <w:rPr>
          <w:i/>
          <w:iCs/>
          <w:sz w:val="26"/>
          <w:szCs w:val="26"/>
        </w:rPr>
        <w:t>97</w:t>
      </w:r>
      <w:r w:rsidR="008E112B" w:rsidRPr="00B020FF">
        <w:rPr>
          <w:i/>
          <w:iCs/>
          <w:sz w:val="26"/>
          <w:szCs w:val="26"/>
        </w:rPr>
        <w:t>-rs redakcijā)</w:t>
      </w:r>
      <w:r w:rsidR="005B4BD0" w:rsidRPr="000D22AA">
        <w:rPr>
          <w:b/>
          <w:bCs/>
          <w:sz w:val="26"/>
          <w:szCs w:val="26"/>
        </w:rPr>
        <w:t xml:space="preserve"> (</w:t>
      </w:r>
      <w:r w:rsidR="002B1171" w:rsidRPr="000D22AA">
        <w:rPr>
          <w:bCs/>
          <w:sz w:val="26"/>
          <w:szCs w:val="26"/>
        </w:rPr>
        <w:t xml:space="preserve">turpmāk – </w:t>
      </w:r>
      <w:r w:rsidR="005B4BD0" w:rsidRPr="000D22AA">
        <w:rPr>
          <w:b/>
          <w:bCs/>
          <w:sz w:val="26"/>
          <w:szCs w:val="26"/>
        </w:rPr>
        <w:t>Elektroniskas izsoles organizēšanas kārtība</w:t>
      </w:r>
      <w:r w:rsidR="002B1171" w:rsidRPr="000D22AA">
        <w:rPr>
          <w:bCs/>
          <w:sz w:val="26"/>
          <w:szCs w:val="26"/>
        </w:rPr>
        <w:t>)</w:t>
      </w:r>
      <w:r w:rsidRPr="000D22AA">
        <w:rPr>
          <w:sz w:val="26"/>
          <w:szCs w:val="26"/>
          <w:lang w:bidi="yi-Hebr"/>
        </w:rPr>
        <w:t>.</w:t>
      </w:r>
      <w:r w:rsidR="00814EEC" w:rsidRPr="000D22AA">
        <w:rPr>
          <w:sz w:val="26"/>
          <w:szCs w:val="26"/>
          <w:lang w:bidi="yi-Hebr"/>
        </w:rPr>
        <w:t xml:space="preserve"> </w:t>
      </w:r>
      <w:r w:rsidR="00760FCE" w:rsidRPr="000D22AA">
        <w:rPr>
          <w:sz w:val="26"/>
          <w:szCs w:val="26"/>
        </w:rPr>
        <w:t>Elektroniskas izsoles organizēšanas kārtība –</w:t>
      </w:r>
      <w:r w:rsidR="00760FCE" w:rsidRPr="000D22AA">
        <w:rPr>
          <w:bCs/>
          <w:sz w:val="26"/>
          <w:szCs w:val="26"/>
        </w:rPr>
        <w:t xml:space="preserve"> Pielikums Nr.</w:t>
      </w:r>
      <w:r w:rsidR="000D22AA">
        <w:rPr>
          <w:bCs/>
          <w:sz w:val="26"/>
          <w:szCs w:val="26"/>
        </w:rPr>
        <w:t xml:space="preserve"> 2</w:t>
      </w:r>
      <w:r w:rsidR="00760FCE" w:rsidRPr="000D22AA">
        <w:rPr>
          <w:bCs/>
          <w:sz w:val="26"/>
          <w:szCs w:val="26"/>
        </w:rPr>
        <w:t>.</w:t>
      </w:r>
    </w:p>
    <w:p w14:paraId="3003A734" w14:textId="77777777" w:rsidR="00717499" w:rsidRPr="00793BB5" w:rsidRDefault="00C970CB" w:rsidP="00122E0B">
      <w:pPr>
        <w:pStyle w:val="Sarakstarindkopa"/>
        <w:numPr>
          <w:ilvl w:val="1"/>
          <w:numId w:val="12"/>
        </w:numPr>
        <w:ind w:left="709" w:right="-33" w:hanging="709"/>
        <w:jc w:val="both"/>
        <w:rPr>
          <w:sz w:val="26"/>
          <w:szCs w:val="26"/>
          <w:lang w:eastAsia="lv-LV"/>
        </w:rPr>
      </w:pPr>
      <w:r w:rsidRPr="00793BB5">
        <w:rPr>
          <w:sz w:val="26"/>
          <w:szCs w:val="26"/>
          <w:lang w:bidi="yi-Hebr"/>
        </w:rPr>
        <w:t xml:space="preserve">Zemesgabala izmantošanas </w:t>
      </w:r>
      <w:r w:rsidRPr="00793BB5">
        <w:rPr>
          <w:b/>
          <w:bCs/>
          <w:sz w:val="26"/>
          <w:szCs w:val="26"/>
          <w:lang w:bidi="yi-Hebr"/>
        </w:rPr>
        <w:t>mērķis</w:t>
      </w:r>
      <w:r w:rsidR="00C26F60" w:rsidRPr="00793BB5">
        <w:rPr>
          <w:b/>
          <w:bCs/>
          <w:sz w:val="26"/>
          <w:szCs w:val="26"/>
          <w:lang w:bidi="yi-Hebr"/>
        </w:rPr>
        <w:t>:</w:t>
      </w:r>
      <w:r w:rsidRPr="00793BB5">
        <w:rPr>
          <w:sz w:val="26"/>
          <w:szCs w:val="26"/>
          <w:lang w:bidi="yi-Hebr"/>
        </w:rPr>
        <w:t xml:space="preserve"> </w:t>
      </w:r>
      <w:r w:rsidR="00F4784B" w:rsidRPr="00793BB5">
        <w:rPr>
          <w:b/>
          <w:bCs/>
          <w:sz w:val="26"/>
          <w:szCs w:val="26"/>
        </w:rPr>
        <w:t>īslaicīgas lietošanas būves –</w:t>
      </w:r>
      <w:r w:rsidRPr="00793BB5">
        <w:rPr>
          <w:b/>
          <w:bCs/>
          <w:sz w:val="26"/>
          <w:szCs w:val="26"/>
        </w:rPr>
        <w:t xml:space="preserve"> </w:t>
      </w:r>
      <w:r w:rsidR="001205F8" w:rsidRPr="00793BB5">
        <w:rPr>
          <w:b/>
          <w:bCs/>
          <w:sz w:val="26"/>
          <w:szCs w:val="26"/>
        </w:rPr>
        <w:t>auto</w:t>
      </w:r>
      <w:r w:rsidRPr="00793BB5">
        <w:rPr>
          <w:b/>
          <w:bCs/>
          <w:sz w:val="26"/>
          <w:szCs w:val="26"/>
        </w:rPr>
        <w:t xml:space="preserve"> </w:t>
      </w:r>
      <w:r w:rsidR="001205F8" w:rsidRPr="00793BB5">
        <w:rPr>
          <w:b/>
          <w:bCs/>
          <w:sz w:val="26"/>
          <w:szCs w:val="26"/>
        </w:rPr>
        <w:t>stāv</w:t>
      </w:r>
      <w:r w:rsidRPr="00793BB5">
        <w:rPr>
          <w:b/>
          <w:bCs/>
          <w:sz w:val="26"/>
          <w:szCs w:val="26"/>
        </w:rPr>
        <w:t>laukuma</w:t>
      </w:r>
      <w:r w:rsidR="001205F8" w:rsidRPr="00793BB5">
        <w:rPr>
          <w:b/>
          <w:bCs/>
          <w:sz w:val="26"/>
          <w:szCs w:val="26"/>
        </w:rPr>
        <w:t xml:space="preserve"> </w:t>
      </w:r>
      <w:r w:rsidR="00F4784B" w:rsidRPr="00793BB5">
        <w:rPr>
          <w:b/>
          <w:bCs/>
          <w:sz w:val="26"/>
          <w:szCs w:val="26"/>
          <w:lang w:eastAsia="lv-LV"/>
        </w:rPr>
        <w:t>(turpmāk – Būve)</w:t>
      </w:r>
      <w:r w:rsidR="00F4784B" w:rsidRPr="00793BB5">
        <w:rPr>
          <w:b/>
          <w:bCs/>
          <w:sz w:val="26"/>
          <w:szCs w:val="26"/>
        </w:rPr>
        <w:t xml:space="preserve"> būvniecība, uzturēšana un apsaimniekošana</w:t>
      </w:r>
      <w:r w:rsidR="00F4784B" w:rsidRPr="00793BB5">
        <w:rPr>
          <w:b/>
          <w:bCs/>
          <w:sz w:val="26"/>
          <w:szCs w:val="26"/>
          <w:lang w:bidi="yi-Hebr"/>
        </w:rPr>
        <w:t>.</w:t>
      </w:r>
    </w:p>
    <w:p w14:paraId="17323BF4" w14:textId="77777777" w:rsidR="003A6E94" w:rsidRPr="000D22AA" w:rsidRDefault="00C970CB" w:rsidP="00A4235A">
      <w:pPr>
        <w:pStyle w:val="Sarakstarindkopa"/>
        <w:numPr>
          <w:ilvl w:val="1"/>
          <w:numId w:val="12"/>
        </w:numPr>
        <w:ind w:left="709" w:right="-33" w:hanging="709"/>
        <w:jc w:val="both"/>
        <w:rPr>
          <w:sz w:val="26"/>
          <w:szCs w:val="26"/>
          <w:lang w:eastAsia="lv-LV"/>
        </w:rPr>
      </w:pPr>
      <w:r w:rsidRPr="000D22AA">
        <w:rPr>
          <w:sz w:val="26"/>
          <w:szCs w:val="26"/>
          <w:lang w:eastAsia="lv-LV"/>
        </w:rPr>
        <w:t>I</w:t>
      </w:r>
      <w:r w:rsidRPr="000D22AA">
        <w:rPr>
          <w:sz w:val="26"/>
          <w:szCs w:val="26"/>
          <w:lang w:bidi="yi-Hebr"/>
        </w:rPr>
        <w:t>zsolāmās mantas nosolītājs (turpmāk – Nosolītājs) iegūst tiesības slēgt zemes nomas līgumu (</w:t>
      </w:r>
      <w:r w:rsidR="00A300A4" w:rsidRPr="000D22AA">
        <w:rPr>
          <w:sz w:val="26"/>
          <w:szCs w:val="26"/>
          <w:lang w:bidi="yi-Hebr"/>
        </w:rPr>
        <w:t>skat. pielikumu</w:t>
      </w:r>
      <w:r w:rsidRPr="000D22AA">
        <w:rPr>
          <w:sz w:val="26"/>
          <w:szCs w:val="26"/>
          <w:lang w:bidi="yi-Hebr"/>
        </w:rPr>
        <w:t xml:space="preserve"> Nr.</w:t>
      </w:r>
      <w:r w:rsidR="000D22AA">
        <w:rPr>
          <w:sz w:val="26"/>
          <w:szCs w:val="26"/>
          <w:lang w:bidi="yi-Hebr"/>
        </w:rPr>
        <w:t xml:space="preserve"> 1</w:t>
      </w:r>
      <w:r w:rsidRPr="000D22AA">
        <w:rPr>
          <w:sz w:val="26"/>
          <w:szCs w:val="26"/>
          <w:lang w:bidi="yi-Hebr"/>
        </w:rPr>
        <w:t xml:space="preserve">) ar Rīgas </w:t>
      </w:r>
      <w:r w:rsidR="00B94DA2" w:rsidRPr="000D22AA">
        <w:rPr>
          <w:sz w:val="26"/>
          <w:szCs w:val="26"/>
          <w:lang w:bidi="yi-Hebr"/>
        </w:rPr>
        <w:t>valsts</w:t>
      </w:r>
      <w:r w:rsidRPr="000D22AA">
        <w:rPr>
          <w:sz w:val="26"/>
          <w:szCs w:val="26"/>
          <w:lang w:bidi="yi-Hebr"/>
        </w:rPr>
        <w:t>pilsētas pašvaldīb</w:t>
      </w:r>
      <w:r w:rsidR="00B278CE" w:rsidRPr="000D22AA">
        <w:rPr>
          <w:sz w:val="26"/>
          <w:szCs w:val="26"/>
          <w:lang w:bidi="yi-Hebr"/>
        </w:rPr>
        <w:t>u, kuru pārstāv Rīgas valstspilsētas pašvaldības</w:t>
      </w:r>
      <w:r w:rsidRPr="000D22AA">
        <w:rPr>
          <w:sz w:val="26"/>
          <w:szCs w:val="26"/>
          <w:lang w:bidi="yi-Hebr"/>
        </w:rPr>
        <w:t xml:space="preserve"> Īpašuma departamenta direktor</w:t>
      </w:r>
      <w:r w:rsidR="00B278CE" w:rsidRPr="000D22AA">
        <w:rPr>
          <w:sz w:val="26"/>
          <w:szCs w:val="26"/>
          <w:lang w:bidi="yi-Hebr"/>
        </w:rPr>
        <w:t>s</w:t>
      </w:r>
      <w:r w:rsidRPr="000D22AA">
        <w:rPr>
          <w:sz w:val="26"/>
          <w:szCs w:val="26"/>
          <w:lang w:bidi="yi-Hebr"/>
        </w:rPr>
        <w:t xml:space="preserve"> (turpmāk – Iznomātājs). Zemes nomas līgumā (turpmāk – Līgums) tiek iekļauta nosolītā zemes nomas maksa, bet </w:t>
      </w:r>
      <w:r w:rsidR="00C462AB" w:rsidRPr="000D22AA">
        <w:rPr>
          <w:sz w:val="26"/>
          <w:szCs w:val="26"/>
          <w:lang w:bidi="yi-Hebr"/>
        </w:rPr>
        <w:t>2.8</w:t>
      </w:r>
      <w:r w:rsidR="001E0BCD" w:rsidRPr="000D22AA">
        <w:rPr>
          <w:sz w:val="26"/>
          <w:szCs w:val="26"/>
          <w:lang w:bidi="yi-Hebr"/>
        </w:rPr>
        <w:t>.</w:t>
      </w:r>
      <w:r w:rsidR="000D22AA">
        <w:rPr>
          <w:sz w:val="26"/>
          <w:szCs w:val="26"/>
          <w:lang w:bidi="yi-Hebr"/>
        </w:rPr>
        <w:t xml:space="preserve"> </w:t>
      </w:r>
      <w:r w:rsidRPr="000D22AA">
        <w:rPr>
          <w:sz w:val="26"/>
          <w:szCs w:val="26"/>
          <w:lang w:bidi="yi-Hebr"/>
        </w:rPr>
        <w:t>punktā noteiktajā gadījumā – normatīvajos aktos paredzētā nomas maksa. Nosolītājs pēc Līguma noslēgšanas (turpmāk - Nomnieks).</w:t>
      </w:r>
    </w:p>
    <w:p w14:paraId="7D32ACBE" w14:textId="77777777" w:rsidR="00C3595F" w:rsidRDefault="00C970CB" w:rsidP="00C3595F">
      <w:pPr>
        <w:pStyle w:val="Sarakstarindkopa"/>
        <w:numPr>
          <w:ilvl w:val="1"/>
          <w:numId w:val="12"/>
        </w:numPr>
        <w:ind w:left="709" w:right="-33" w:hanging="709"/>
        <w:jc w:val="both"/>
        <w:rPr>
          <w:sz w:val="26"/>
          <w:szCs w:val="26"/>
          <w:lang w:eastAsia="lv-LV"/>
        </w:rPr>
      </w:pPr>
      <w:r w:rsidRPr="00C3595F">
        <w:rPr>
          <w:sz w:val="26"/>
          <w:szCs w:val="26"/>
          <w:lang w:bidi="yi-Hebr"/>
        </w:rPr>
        <w:t>Līguma termiņš –</w:t>
      </w:r>
      <w:r w:rsidR="00074087" w:rsidRPr="00C3595F">
        <w:rPr>
          <w:sz w:val="26"/>
          <w:szCs w:val="26"/>
          <w:lang w:bidi="yi-Hebr"/>
        </w:rPr>
        <w:t xml:space="preserve"> </w:t>
      </w:r>
      <w:bookmarkStart w:id="1" w:name="_Hlk51768851"/>
      <w:r w:rsidR="00CB5F4A" w:rsidRPr="00C3595F">
        <w:rPr>
          <w:b/>
          <w:sz w:val="26"/>
          <w:szCs w:val="26"/>
          <w:lang w:bidi="yi-Hebr"/>
        </w:rPr>
        <w:t>l</w:t>
      </w:r>
      <w:r w:rsidR="00CB5F4A" w:rsidRPr="00C3595F">
        <w:rPr>
          <w:b/>
          <w:sz w:val="26"/>
          <w:szCs w:val="26"/>
        </w:rPr>
        <w:t xml:space="preserve">īdz </w:t>
      </w:r>
      <w:bookmarkStart w:id="2" w:name="_Hlk48032790"/>
      <w:bookmarkEnd w:id="1"/>
      <w:r w:rsidRPr="004D1F27">
        <w:rPr>
          <w:b/>
          <w:sz w:val="26"/>
          <w:szCs w:val="26"/>
        </w:rPr>
        <w:t xml:space="preserve">brīdim, kad Ministru kabinets izdod rīkojumu par Zemesgabala piekritību valstij, vai līdz Zemesgabala plānotās izmantošanas uzsākšanai </w:t>
      </w:r>
      <w:r w:rsidRPr="004D1F27">
        <w:rPr>
          <w:sz w:val="26"/>
          <w:szCs w:val="26"/>
          <w:lang w:eastAsia="lv-LV"/>
        </w:rPr>
        <w:t xml:space="preserve">t.i., līdz būvprojekta „Rīgas brīvostas savienojums ar VIA </w:t>
      </w:r>
      <w:proofErr w:type="spellStart"/>
      <w:r w:rsidRPr="004D1F27">
        <w:rPr>
          <w:sz w:val="26"/>
          <w:szCs w:val="26"/>
          <w:lang w:eastAsia="lv-LV"/>
        </w:rPr>
        <w:t>Baltica</w:t>
      </w:r>
      <w:proofErr w:type="spellEnd"/>
      <w:r w:rsidRPr="004D1F27">
        <w:rPr>
          <w:sz w:val="26"/>
          <w:szCs w:val="26"/>
          <w:lang w:eastAsia="lv-LV"/>
        </w:rPr>
        <w:t xml:space="preserve"> dienvidu ievadu Rīgā</w:t>
      </w:r>
      <w:r w:rsidRPr="004D1F27">
        <w:rPr>
          <w:sz w:val="26"/>
          <w:szCs w:val="26"/>
        </w:rPr>
        <w:t xml:space="preserve">, posmā no </w:t>
      </w:r>
      <w:proofErr w:type="spellStart"/>
      <w:r w:rsidRPr="004D1F27">
        <w:rPr>
          <w:sz w:val="26"/>
          <w:szCs w:val="26"/>
        </w:rPr>
        <w:t>Raņķa</w:t>
      </w:r>
      <w:proofErr w:type="spellEnd"/>
      <w:r w:rsidRPr="004D1F27">
        <w:rPr>
          <w:sz w:val="26"/>
          <w:szCs w:val="26"/>
        </w:rPr>
        <w:t xml:space="preserve"> dambja, Vienības gatves, Buru ielas līdz Mūkusalas ielai</w:t>
      </w:r>
      <w:r w:rsidRPr="004D1F27">
        <w:rPr>
          <w:sz w:val="26"/>
          <w:szCs w:val="26"/>
          <w:lang w:eastAsia="lv-LV"/>
        </w:rPr>
        <w:t xml:space="preserve">” un/vai līdz dzelzceļa projekta "Rail </w:t>
      </w:r>
      <w:proofErr w:type="spellStart"/>
      <w:r w:rsidRPr="004D1F27">
        <w:rPr>
          <w:sz w:val="26"/>
          <w:szCs w:val="26"/>
          <w:lang w:eastAsia="lv-LV"/>
        </w:rPr>
        <w:t>Baltica</w:t>
      </w:r>
      <w:proofErr w:type="spellEnd"/>
      <w:r w:rsidRPr="004D1F27">
        <w:rPr>
          <w:sz w:val="26"/>
          <w:szCs w:val="26"/>
          <w:lang w:eastAsia="lv-LV"/>
        </w:rPr>
        <w:t>" īstenošanas uzsākšanai</w:t>
      </w:r>
      <w:r w:rsidRPr="004D1F27">
        <w:rPr>
          <w:b/>
          <w:sz w:val="26"/>
          <w:szCs w:val="26"/>
        </w:rPr>
        <w:t>, bet ne ilgāk kā 5 (piecus) gadus no Līguma spēkā stāšanās</w:t>
      </w:r>
      <w:r w:rsidRPr="004D1F27">
        <w:rPr>
          <w:sz w:val="26"/>
          <w:szCs w:val="26"/>
        </w:rPr>
        <w:t xml:space="preserve"> </w:t>
      </w:r>
      <w:r w:rsidRPr="004D1F27">
        <w:rPr>
          <w:b/>
          <w:bCs/>
          <w:sz w:val="26"/>
          <w:szCs w:val="26"/>
        </w:rPr>
        <w:t>dienas.</w:t>
      </w:r>
      <w:r>
        <w:rPr>
          <w:b/>
          <w:bCs/>
          <w:sz w:val="26"/>
          <w:szCs w:val="26"/>
        </w:rPr>
        <w:t xml:space="preserve"> </w:t>
      </w:r>
      <w:r w:rsidRPr="00C3595F">
        <w:rPr>
          <w:sz w:val="26"/>
          <w:szCs w:val="26"/>
        </w:rPr>
        <w:t>Līguma termiņš, Pusēm vienojoties, var tikt pagarināts, ja to pieļauj nor</w:t>
      </w:r>
      <w:r w:rsidRPr="00C3595F">
        <w:rPr>
          <w:sz w:val="26"/>
          <w:szCs w:val="26"/>
        </w:rPr>
        <w:t xml:space="preserve">matīvie akti un, ja Nomnieks </w:t>
      </w:r>
      <w:r w:rsidR="00255DC5" w:rsidRPr="00C3595F">
        <w:rPr>
          <w:sz w:val="26"/>
          <w:szCs w:val="26"/>
        </w:rPr>
        <w:t xml:space="preserve">rakstiski </w:t>
      </w:r>
      <w:r w:rsidRPr="00C3595F">
        <w:rPr>
          <w:sz w:val="26"/>
          <w:szCs w:val="26"/>
        </w:rPr>
        <w:t xml:space="preserve">lūdz </w:t>
      </w:r>
      <w:r w:rsidR="00A307D2" w:rsidRPr="00C3595F">
        <w:rPr>
          <w:sz w:val="26"/>
          <w:szCs w:val="26"/>
        </w:rPr>
        <w:t xml:space="preserve">Līguma </w:t>
      </w:r>
      <w:r w:rsidRPr="00C3595F">
        <w:rPr>
          <w:sz w:val="26"/>
          <w:szCs w:val="26"/>
        </w:rPr>
        <w:t xml:space="preserve">termiņa pagarināšanu ne vēlāk kā 6 (sešus) mēnešus pirms Līguma termiņa beigām, ja tam piekrīt </w:t>
      </w:r>
      <w:r w:rsidR="001E0BCD" w:rsidRPr="00C3595F">
        <w:rPr>
          <w:sz w:val="26"/>
          <w:szCs w:val="26"/>
        </w:rPr>
        <w:t xml:space="preserve">kompetentās </w:t>
      </w:r>
      <w:r w:rsidR="002A6594" w:rsidRPr="00C3595F">
        <w:rPr>
          <w:sz w:val="26"/>
          <w:szCs w:val="26"/>
        </w:rPr>
        <w:t>institūcijas</w:t>
      </w:r>
      <w:r w:rsidRPr="00C3595F">
        <w:rPr>
          <w:sz w:val="26"/>
          <w:szCs w:val="26"/>
        </w:rPr>
        <w:t xml:space="preserve"> un Nomnieks labticīgi pildījis Līgumā noteiktos pienākumus, tostarp viņam nav nenokārtotu parādsaistību pret Iznomātāju. </w:t>
      </w:r>
      <w:bookmarkEnd w:id="2"/>
    </w:p>
    <w:p w14:paraId="1C1A0291" w14:textId="77777777" w:rsidR="00C3595F" w:rsidRPr="00D017F6" w:rsidRDefault="00C970CB" w:rsidP="00C3595F">
      <w:pPr>
        <w:pStyle w:val="Sarakstarindkopa"/>
        <w:numPr>
          <w:ilvl w:val="1"/>
          <w:numId w:val="12"/>
        </w:numPr>
        <w:ind w:left="709" w:right="-33" w:hanging="709"/>
        <w:jc w:val="both"/>
        <w:rPr>
          <w:sz w:val="26"/>
          <w:szCs w:val="26"/>
          <w:lang w:eastAsia="lv-LV"/>
        </w:rPr>
      </w:pPr>
      <w:r w:rsidRPr="00D017F6">
        <w:rPr>
          <w:sz w:val="26"/>
          <w:szCs w:val="26"/>
        </w:rPr>
        <w:t xml:space="preserve">Atbilstoši Rīgas teritorijas plānojuma (apstiprināts ar Rīgas domes 15.12.2021. saistošajiem noteikumiem Nr. 103 “Rīgas teritorijas izmantošanas un apbūves saistošie noteikumi”, īstenojams no 16.02.2023.), turpmāk – RTP, Funkcionālā zonējuma kartei, Zemesgabals </w:t>
      </w:r>
      <w:r w:rsidRPr="00D017F6">
        <w:rPr>
          <w:sz w:val="26"/>
          <w:szCs w:val="26"/>
          <w:lang w:eastAsia="lv-LV"/>
        </w:rPr>
        <w:t xml:space="preserve">visā platībā atrodas transporta infrastruktūras teritorijā (TR1), kur atļautā izmantošana noteikta saskaņā ar RTP Teritorijas izmantošanas un apbūves noteikumu (turpmāk – TIAN) 2.1. un 4.7.1. apakšnodaļas prasībām. </w:t>
      </w:r>
      <w:r w:rsidRPr="00D017F6">
        <w:rPr>
          <w:sz w:val="26"/>
          <w:szCs w:val="26"/>
        </w:rPr>
        <w:t xml:space="preserve">Teritorijas izmantošanā ievēro visu veidu aizsargjoslas un citus izmantošanas aprobežojumus atbilstoši RTP grafiskās daļas kartei “Galvenās aizsargjoslas un citi teritorijas izmantošanas aprobežojumi” un TIAN 2.15. apakšnodaļas prasībām. </w:t>
      </w:r>
    </w:p>
    <w:p w14:paraId="2CE12CCC" w14:textId="77777777" w:rsidR="00C3595F" w:rsidRPr="00D017F6" w:rsidRDefault="00C970CB" w:rsidP="00C3595F">
      <w:pPr>
        <w:pStyle w:val="Sarakstarindkopa"/>
        <w:numPr>
          <w:ilvl w:val="1"/>
          <w:numId w:val="12"/>
        </w:numPr>
        <w:ind w:left="709" w:right="-33"/>
        <w:jc w:val="both"/>
        <w:rPr>
          <w:sz w:val="26"/>
          <w:szCs w:val="26"/>
          <w:lang w:eastAsia="lv-LV"/>
        </w:rPr>
      </w:pPr>
      <w:r w:rsidRPr="00D017F6">
        <w:rPr>
          <w:sz w:val="26"/>
          <w:szCs w:val="26"/>
        </w:rPr>
        <w:t xml:space="preserve">Zemesgabals atrodas teritorijā, kurai saskaņā ar Rīgas domes 17.05.2016. lēmumu Nr. 3782 (prot. Nr. 73, 35. §) uzsākta publiskās lietošanas dzelzceļa līnijas “Rail </w:t>
      </w:r>
      <w:proofErr w:type="spellStart"/>
      <w:r w:rsidRPr="00D017F6">
        <w:rPr>
          <w:sz w:val="26"/>
          <w:szCs w:val="26"/>
        </w:rPr>
        <w:lastRenderedPageBreak/>
        <w:t>Baltica</w:t>
      </w:r>
      <w:proofErr w:type="spellEnd"/>
      <w:r w:rsidRPr="00D017F6">
        <w:rPr>
          <w:sz w:val="26"/>
          <w:szCs w:val="26"/>
        </w:rPr>
        <w:t xml:space="preserve">” trases teritorijas </w:t>
      </w:r>
      <w:proofErr w:type="spellStart"/>
      <w:r w:rsidRPr="00D017F6">
        <w:rPr>
          <w:sz w:val="26"/>
          <w:szCs w:val="26"/>
        </w:rPr>
        <w:t>lokālplānojuma</w:t>
      </w:r>
      <w:proofErr w:type="spellEnd"/>
      <w:r w:rsidRPr="00D017F6">
        <w:rPr>
          <w:sz w:val="26"/>
          <w:szCs w:val="26"/>
        </w:rPr>
        <w:t xml:space="preserve"> izstrāde, paredzot funkcionālā zonējuma izmaiņas un teritorijas izmantošanas un apbūves noteikumu detalizāciju.</w:t>
      </w:r>
    </w:p>
    <w:p w14:paraId="558069D2" w14:textId="77777777" w:rsidR="00C462AB" w:rsidRPr="000D22AA" w:rsidRDefault="00C970CB" w:rsidP="00C3595F">
      <w:pPr>
        <w:pStyle w:val="Sarakstarindkopa"/>
        <w:numPr>
          <w:ilvl w:val="1"/>
          <w:numId w:val="12"/>
        </w:numPr>
        <w:ind w:left="709" w:right="-33"/>
        <w:jc w:val="both"/>
        <w:rPr>
          <w:sz w:val="26"/>
          <w:szCs w:val="26"/>
          <w:lang w:eastAsia="lv-LV"/>
        </w:rPr>
      </w:pPr>
      <w:r w:rsidRPr="000D22AA">
        <w:rPr>
          <w:sz w:val="26"/>
          <w:szCs w:val="26"/>
          <w:lang w:bidi="yi-Hebr"/>
        </w:rPr>
        <w:t>Zemesgabalu var apskatīt dabā jebkurā laikā bez Iznomātāja piedalīšanās.</w:t>
      </w:r>
    </w:p>
    <w:p w14:paraId="3A6883B7" w14:textId="77777777" w:rsidR="005F5DCD" w:rsidRPr="000D22AA" w:rsidRDefault="005F5DCD" w:rsidP="005F5DCD">
      <w:pPr>
        <w:pStyle w:val="Sarakstarindkopa"/>
        <w:ind w:left="709" w:right="-33"/>
        <w:jc w:val="both"/>
        <w:rPr>
          <w:sz w:val="26"/>
          <w:szCs w:val="26"/>
          <w:lang w:eastAsia="lv-LV"/>
        </w:rPr>
      </w:pPr>
    </w:p>
    <w:p w14:paraId="5691E8EF" w14:textId="77777777" w:rsidR="00C462AB" w:rsidRPr="000D22AA" w:rsidRDefault="00C970CB" w:rsidP="00C462AB">
      <w:pPr>
        <w:pStyle w:val="Sarakstarindkopa"/>
        <w:numPr>
          <w:ilvl w:val="0"/>
          <w:numId w:val="12"/>
        </w:numPr>
        <w:ind w:right="-33"/>
        <w:jc w:val="center"/>
        <w:rPr>
          <w:b/>
          <w:sz w:val="26"/>
          <w:szCs w:val="26"/>
          <w:lang w:eastAsia="lv-LV"/>
        </w:rPr>
      </w:pPr>
      <w:r w:rsidRPr="000D22AA">
        <w:rPr>
          <w:b/>
          <w:sz w:val="26"/>
          <w:szCs w:val="26"/>
          <w:lang w:eastAsia="lv-LV"/>
        </w:rPr>
        <w:t>Pamatinformācija par izsoli.</w:t>
      </w:r>
    </w:p>
    <w:p w14:paraId="36A1F06B" w14:textId="77777777" w:rsidR="009F675C" w:rsidRPr="000D22AA" w:rsidRDefault="009F675C" w:rsidP="009F675C">
      <w:pPr>
        <w:pStyle w:val="Sarakstarindkopa"/>
        <w:ind w:left="390" w:right="-33"/>
        <w:rPr>
          <w:b/>
          <w:sz w:val="26"/>
          <w:szCs w:val="26"/>
          <w:lang w:eastAsia="lv-LV"/>
        </w:rPr>
      </w:pPr>
    </w:p>
    <w:p w14:paraId="7D90F94E" w14:textId="77777777" w:rsidR="00C462AB" w:rsidRPr="000D22AA" w:rsidRDefault="00C970CB" w:rsidP="00C462AB">
      <w:pPr>
        <w:pStyle w:val="Sarakstarindkopa"/>
        <w:numPr>
          <w:ilvl w:val="1"/>
          <w:numId w:val="12"/>
        </w:numPr>
        <w:ind w:left="709" w:right="78" w:hanging="709"/>
        <w:jc w:val="both"/>
        <w:rPr>
          <w:bCs/>
          <w:sz w:val="26"/>
          <w:szCs w:val="26"/>
          <w:lang w:eastAsia="lv-LV"/>
        </w:rPr>
      </w:pPr>
      <w:bookmarkStart w:id="3" w:name="_Hlk143593467"/>
      <w:r w:rsidRPr="000D22AA">
        <w:rPr>
          <w:bCs/>
          <w:sz w:val="26"/>
          <w:szCs w:val="26"/>
        </w:rPr>
        <w:t>Izsolāmās</w:t>
      </w:r>
      <w:r w:rsidRPr="000D22AA">
        <w:rPr>
          <w:bCs/>
          <w:sz w:val="26"/>
          <w:szCs w:val="26"/>
          <w:lang w:bidi="yi-Hebr"/>
        </w:rPr>
        <w:t xml:space="preserve"> mantas izsoli rīko Rīgas valstspilsētas pašvaldības Īpašuma departamenta Nekustamā īpašuma iznomāšanas komisija  (turpmāk – Komisija).</w:t>
      </w:r>
    </w:p>
    <w:bookmarkEnd w:id="3"/>
    <w:p w14:paraId="3DB92DA2" w14:textId="77777777" w:rsidR="00C462AB" w:rsidRPr="000D22AA" w:rsidRDefault="00C970CB" w:rsidP="00C462AB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0D22AA">
        <w:rPr>
          <w:bCs/>
          <w:sz w:val="26"/>
          <w:szCs w:val="26"/>
          <w:lang w:bidi="yi-Hebr"/>
        </w:rPr>
        <w:t>Izsolāmo mantu iegūst izsolei autorizētais izsoles dalībnieks, kurš nosola visaugstāko zemes nomas maksu.</w:t>
      </w:r>
    </w:p>
    <w:p w14:paraId="041862EB" w14:textId="77777777" w:rsidR="00C462AB" w:rsidRPr="003F059E" w:rsidRDefault="00C970CB" w:rsidP="00C462AB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3F059E">
        <w:rPr>
          <w:bCs/>
          <w:sz w:val="26"/>
          <w:szCs w:val="26"/>
          <w:lang w:bidi="yi-Hebr"/>
        </w:rPr>
        <w:t xml:space="preserve">Zemesgabala sākuma nomas maksa ir </w:t>
      </w:r>
      <w:r w:rsidRPr="003F059E">
        <w:rPr>
          <w:bCs/>
          <w:sz w:val="26"/>
          <w:szCs w:val="26"/>
        </w:rPr>
        <w:t xml:space="preserve">EUR </w:t>
      </w:r>
      <w:r w:rsidR="008E112B" w:rsidRPr="003F059E">
        <w:rPr>
          <w:bCs/>
          <w:sz w:val="26"/>
          <w:szCs w:val="26"/>
        </w:rPr>
        <w:t>915</w:t>
      </w:r>
      <w:r w:rsidRPr="003F059E">
        <w:rPr>
          <w:bCs/>
          <w:sz w:val="26"/>
          <w:szCs w:val="26"/>
          <w:lang w:bidi="yi-Hebr"/>
        </w:rPr>
        <w:t>,00 (</w:t>
      </w:r>
      <w:r w:rsidR="00C6687F" w:rsidRPr="003F059E">
        <w:rPr>
          <w:bCs/>
          <w:sz w:val="26"/>
          <w:szCs w:val="26"/>
          <w:lang w:bidi="yi-Hebr"/>
        </w:rPr>
        <w:t xml:space="preserve">deviņi </w:t>
      </w:r>
      <w:r w:rsidR="008E112B" w:rsidRPr="003F059E">
        <w:rPr>
          <w:bCs/>
          <w:sz w:val="26"/>
          <w:szCs w:val="26"/>
          <w:lang w:bidi="yi-Hebr"/>
        </w:rPr>
        <w:t>sim</w:t>
      </w:r>
      <w:r w:rsidR="00144BF8" w:rsidRPr="003F059E">
        <w:rPr>
          <w:bCs/>
          <w:sz w:val="26"/>
          <w:szCs w:val="26"/>
          <w:lang w:bidi="yi-Hebr"/>
        </w:rPr>
        <w:t xml:space="preserve">ti piecpadsmit </w:t>
      </w:r>
      <w:proofErr w:type="spellStart"/>
      <w:r w:rsidRPr="003F059E">
        <w:rPr>
          <w:bCs/>
          <w:i/>
          <w:iCs/>
          <w:sz w:val="26"/>
          <w:szCs w:val="26"/>
          <w:lang w:bidi="yi-Hebr"/>
        </w:rPr>
        <w:t>euro</w:t>
      </w:r>
      <w:proofErr w:type="spellEnd"/>
      <w:r w:rsidRPr="003F059E">
        <w:rPr>
          <w:bCs/>
          <w:sz w:val="26"/>
          <w:szCs w:val="26"/>
          <w:lang w:bidi="yi-Hebr"/>
        </w:rPr>
        <w:t xml:space="preserve">, 00 centi) </w:t>
      </w:r>
      <w:r w:rsidRPr="003F059E">
        <w:rPr>
          <w:bCs/>
          <w:sz w:val="26"/>
          <w:szCs w:val="26"/>
          <w:lang w:bidi="yi-Hebr"/>
        </w:rPr>
        <w:t>(bez PVN) gadā, kas atbilst Zemesgabala tirgus nomas maksas vērtībai (turpmāk – Sākuma nomas maksa).</w:t>
      </w:r>
    </w:p>
    <w:p w14:paraId="3697744A" w14:textId="77777777" w:rsidR="00C462AB" w:rsidRPr="003F059E" w:rsidRDefault="00C970CB" w:rsidP="00C462AB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3F059E">
        <w:rPr>
          <w:bCs/>
          <w:iCs/>
          <w:sz w:val="26"/>
          <w:szCs w:val="26"/>
          <w:lang w:eastAsia="lv-LV"/>
        </w:rPr>
        <w:t xml:space="preserve">Viens izsoles solis ir – </w:t>
      </w:r>
      <w:r w:rsidRPr="003F059E">
        <w:rPr>
          <w:bCs/>
          <w:sz w:val="26"/>
          <w:szCs w:val="26"/>
        </w:rPr>
        <w:t xml:space="preserve">EUR </w:t>
      </w:r>
      <w:r w:rsidR="008E112B" w:rsidRPr="003F059E">
        <w:rPr>
          <w:bCs/>
          <w:sz w:val="26"/>
          <w:szCs w:val="26"/>
        </w:rPr>
        <w:t>92</w:t>
      </w:r>
      <w:r w:rsidRPr="003F059E">
        <w:rPr>
          <w:bCs/>
          <w:sz w:val="26"/>
          <w:szCs w:val="26"/>
        </w:rPr>
        <w:t>,00 (</w:t>
      </w:r>
      <w:r w:rsidR="008E112B" w:rsidRPr="003F059E">
        <w:rPr>
          <w:bCs/>
          <w:sz w:val="26"/>
          <w:szCs w:val="26"/>
        </w:rPr>
        <w:t xml:space="preserve">deviņdesmit divi </w:t>
      </w:r>
      <w:proofErr w:type="spellStart"/>
      <w:r w:rsidRPr="003F059E">
        <w:rPr>
          <w:bCs/>
          <w:i/>
          <w:iCs/>
          <w:sz w:val="26"/>
          <w:szCs w:val="26"/>
        </w:rPr>
        <w:t>euro</w:t>
      </w:r>
      <w:proofErr w:type="spellEnd"/>
      <w:r w:rsidRPr="003F059E">
        <w:rPr>
          <w:bCs/>
          <w:sz w:val="26"/>
          <w:szCs w:val="26"/>
        </w:rPr>
        <w:t>, 00 centi).</w:t>
      </w:r>
    </w:p>
    <w:p w14:paraId="6B550715" w14:textId="77777777" w:rsidR="00C462AB" w:rsidRPr="003F059E" w:rsidRDefault="00C970CB" w:rsidP="00C462AB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3F059E">
        <w:rPr>
          <w:bCs/>
          <w:sz w:val="26"/>
          <w:szCs w:val="26"/>
          <w:lang w:eastAsia="lv-LV"/>
        </w:rPr>
        <w:t xml:space="preserve">Solīšana sākas no EUR </w:t>
      </w:r>
      <w:r w:rsidR="008E112B" w:rsidRPr="003F059E">
        <w:rPr>
          <w:bCs/>
          <w:sz w:val="26"/>
          <w:szCs w:val="26"/>
          <w:lang w:eastAsia="lv-LV"/>
        </w:rPr>
        <w:t>1007</w:t>
      </w:r>
      <w:r w:rsidRPr="003F059E">
        <w:rPr>
          <w:bCs/>
          <w:sz w:val="26"/>
          <w:szCs w:val="26"/>
          <w:lang w:eastAsia="lv-LV"/>
        </w:rPr>
        <w:t>,00 (</w:t>
      </w:r>
      <w:r w:rsidR="008E112B" w:rsidRPr="003F059E">
        <w:rPr>
          <w:bCs/>
          <w:sz w:val="26"/>
          <w:szCs w:val="26"/>
          <w:lang w:eastAsia="lv-LV"/>
        </w:rPr>
        <w:t>v</w:t>
      </w:r>
      <w:r w:rsidR="00AC1A9B" w:rsidRPr="003F059E">
        <w:rPr>
          <w:bCs/>
          <w:sz w:val="26"/>
          <w:szCs w:val="26"/>
          <w:lang w:eastAsia="lv-LV"/>
        </w:rPr>
        <w:t>i</w:t>
      </w:r>
      <w:r w:rsidR="008E112B" w:rsidRPr="003F059E">
        <w:rPr>
          <w:bCs/>
          <w:sz w:val="26"/>
          <w:szCs w:val="26"/>
          <w:lang w:eastAsia="lv-LV"/>
        </w:rPr>
        <w:t>e</w:t>
      </w:r>
      <w:r w:rsidR="00AC1A9B" w:rsidRPr="003F059E">
        <w:rPr>
          <w:bCs/>
          <w:sz w:val="26"/>
          <w:szCs w:val="26"/>
          <w:lang w:eastAsia="lv-LV"/>
        </w:rPr>
        <w:t>n</w:t>
      </w:r>
      <w:r w:rsidR="008E112B" w:rsidRPr="003F059E">
        <w:rPr>
          <w:bCs/>
          <w:sz w:val="26"/>
          <w:szCs w:val="26"/>
          <w:lang w:eastAsia="lv-LV"/>
        </w:rPr>
        <w:t xml:space="preserve">s tūkstotis septiņi </w:t>
      </w:r>
      <w:proofErr w:type="spellStart"/>
      <w:r w:rsidRPr="003F059E">
        <w:rPr>
          <w:bCs/>
          <w:i/>
          <w:iCs/>
          <w:sz w:val="26"/>
          <w:szCs w:val="26"/>
          <w:lang w:eastAsia="lv-LV"/>
        </w:rPr>
        <w:t>euro</w:t>
      </w:r>
      <w:proofErr w:type="spellEnd"/>
      <w:r w:rsidRPr="003F059E">
        <w:rPr>
          <w:bCs/>
          <w:i/>
          <w:iCs/>
          <w:sz w:val="26"/>
          <w:szCs w:val="26"/>
          <w:lang w:eastAsia="lv-LV"/>
        </w:rPr>
        <w:t xml:space="preserve"> </w:t>
      </w:r>
      <w:r w:rsidRPr="003F059E">
        <w:rPr>
          <w:bCs/>
          <w:sz w:val="26"/>
          <w:szCs w:val="26"/>
          <w:lang w:eastAsia="lv-LV"/>
        </w:rPr>
        <w:t xml:space="preserve">00 centi), kas atbilst Sākuma nomas maksas un viena izsoles soļa summai. </w:t>
      </w:r>
    </w:p>
    <w:p w14:paraId="37FDA66B" w14:textId="77777777" w:rsidR="00C462AB" w:rsidRPr="000D22AA" w:rsidRDefault="00C970CB" w:rsidP="00C462AB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0D22AA">
        <w:rPr>
          <w:bCs/>
          <w:sz w:val="26"/>
          <w:szCs w:val="26"/>
        </w:rPr>
        <w:t>Zemes nomas maksu jāsāk maksāt no Līguma spēkā stāšanās dienas.</w:t>
      </w:r>
    </w:p>
    <w:p w14:paraId="18E61F08" w14:textId="77777777" w:rsidR="00C462AB" w:rsidRPr="000D22AA" w:rsidRDefault="00C970CB" w:rsidP="00C462AB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0D22AA">
        <w:rPr>
          <w:bCs/>
          <w:sz w:val="26"/>
          <w:szCs w:val="26"/>
          <w:lang w:bidi="yi-Hebr"/>
        </w:rPr>
        <w:t xml:space="preserve">Papildus zemes nomas maksai Nomniekam jāmaksā pievienotās vērtības nodoklis, nekustamā īpašuma nodoklis un citi nodokļi un nodevas, kas </w:t>
      </w:r>
      <w:r w:rsidRPr="000D22AA">
        <w:rPr>
          <w:bCs/>
          <w:sz w:val="26"/>
          <w:szCs w:val="26"/>
          <w:lang w:bidi="yi-Hebr"/>
        </w:rPr>
        <w:t>paredzēti vai tiks noteikti Latvijas Republikas normatīvajos aktos un attiecas uz Zemesgabalu un Būvi.</w:t>
      </w:r>
    </w:p>
    <w:p w14:paraId="4F41264F" w14:textId="77777777" w:rsidR="00195319" w:rsidRPr="000D22AA" w:rsidRDefault="00C970CB" w:rsidP="00195319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0D22AA">
        <w:rPr>
          <w:bCs/>
          <w:sz w:val="26"/>
          <w:szCs w:val="26"/>
        </w:rPr>
        <w:t>Iznomātājs</w:t>
      </w:r>
      <w:r w:rsidRPr="000D22AA">
        <w:rPr>
          <w:bCs/>
          <w:i/>
          <w:sz w:val="26"/>
          <w:szCs w:val="26"/>
        </w:rPr>
        <w:t xml:space="preserve"> </w:t>
      </w:r>
      <w:r w:rsidRPr="000D22AA">
        <w:rPr>
          <w:bCs/>
          <w:sz w:val="26"/>
          <w:szCs w:val="26"/>
        </w:rPr>
        <w:t>var vienpusēji mainīt Zemesgabala nomas maksu bez grozījumu izdarīšanas Līgumā, ja normatīvie akti paredz citu neapbūvēta zemesgabala nomas maksas aprēķināšanas kārtību un tā ir augstāka par Līgumā noteikto. Šādas Iznomātāja</w:t>
      </w:r>
      <w:r w:rsidRPr="000D22AA">
        <w:rPr>
          <w:bCs/>
          <w:i/>
          <w:sz w:val="26"/>
          <w:szCs w:val="26"/>
        </w:rPr>
        <w:t xml:space="preserve"> </w:t>
      </w:r>
      <w:r w:rsidRPr="000D22AA">
        <w:rPr>
          <w:bCs/>
          <w:sz w:val="26"/>
          <w:szCs w:val="26"/>
        </w:rPr>
        <w:t>noteiktas izmaiņas ir saistošas Nomniekam ar dienu, kāda noteikta normatīvajos aktos vai kad stājušies spēkā grozījumi normatīvajos aktos.</w:t>
      </w:r>
    </w:p>
    <w:p w14:paraId="11678B94" w14:textId="77777777" w:rsidR="00276A14" w:rsidRDefault="00C970CB" w:rsidP="00276A14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0D22AA">
        <w:rPr>
          <w:bCs/>
          <w:sz w:val="26"/>
          <w:szCs w:val="26"/>
        </w:rPr>
        <w:t xml:space="preserve">Pieteikšanās dalībai izsolē, personas reģistrēšana Elektronisko izsoļu vietnes Izsoļu dalībnieku reģistrā (turpmāk – Izsoļu dalībnieku reģistrs), personas autorizācija dalībai izsolē, dalība izsolē ar pārstāvja starpniecību, izsoles norise, izsoles rezultātu apstiprināšana, Līguma noslēgšana, drošības naudas </w:t>
      </w:r>
      <w:r w:rsidR="00E870B2">
        <w:rPr>
          <w:bCs/>
          <w:sz w:val="26"/>
          <w:szCs w:val="26"/>
        </w:rPr>
        <w:t xml:space="preserve">jeb nodrošinājuma maksas </w:t>
      </w:r>
      <w:r w:rsidRPr="000D22AA">
        <w:rPr>
          <w:bCs/>
          <w:sz w:val="26"/>
          <w:szCs w:val="26"/>
        </w:rPr>
        <w:t>atmaksa un izsoles atzīšana par nenotikušu vai spēkā neesošu notiek saskaņā</w:t>
      </w:r>
      <w:r w:rsidR="005C7A5A" w:rsidRPr="000D22AA">
        <w:rPr>
          <w:bCs/>
          <w:sz w:val="26"/>
          <w:szCs w:val="26"/>
        </w:rPr>
        <w:t xml:space="preserve"> ar </w:t>
      </w:r>
      <w:r w:rsidR="005C7A5A" w:rsidRPr="009374E4">
        <w:rPr>
          <w:b/>
          <w:sz w:val="26"/>
          <w:szCs w:val="26"/>
        </w:rPr>
        <w:t>E</w:t>
      </w:r>
      <w:r w:rsidRPr="009374E4">
        <w:rPr>
          <w:b/>
          <w:sz w:val="26"/>
          <w:szCs w:val="26"/>
        </w:rPr>
        <w:t>lektroniskas izsoles organizēšanas kārtīb</w:t>
      </w:r>
      <w:r w:rsidR="005C7A5A" w:rsidRPr="009374E4">
        <w:rPr>
          <w:b/>
          <w:sz w:val="26"/>
          <w:szCs w:val="26"/>
        </w:rPr>
        <w:t>u</w:t>
      </w:r>
      <w:r w:rsidR="00195319" w:rsidRPr="009374E4">
        <w:rPr>
          <w:b/>
          <w:sz w:val="26"/>
          <w:szCs w:val="26"/>
        </w:rPr>
        <w:t>.</w:t>
      </w:r>
    </w:p>
    <w:p w14:paraId="4C626F4D" w14:textId="77777777" w:rsidR="00276A14" w:rsidRDefault="00C970CB" w:rsidP="00276A14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276A14">
        <w:rPr>
          <w:bCs/>
          <w:sz w:val="26"/>
          <w:szCs w:val="26"/>
        </w:rPr>
        <w:t>Komisijas kontaktpersona (jautājumos par izsoles norisi) ir Inga Eglīte (tālrunis 67012662).</w:t>
      </w:r>
    </w:p>
    <w:p w14:paraId="7754C233" w14:textId="77777777" w:rsidR="00276A14" w:rsidRDefault="00C970CB" w:rsidP="00276A14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276A14">
        <w:rPr>
          <w:bCs/>
          <w:sz w:val="26"/>
          <w:szCs w:val="26"/>
          <w:lang w:bidi="yi-Hebr"/>
        </w:rPr>
        <w:t>Līdz reģistrācijai Izsoles dalībnieku reģistrā fiziska persona vai komersants iemaksā drošības nau</w:t>
      </w:r>
      <w:r w:rsidRPr="00A1246E">
        <w:rPr>
          <w:bCs/>
          <w:sz w:val="26"/>
          <w:szCs w:val="26"/>
          <w:lang w:bidi="yi-Hebr"/>
        </w:rPr>
        <w:t>du jeb nodrošinājuma maks</w:t>
      </w:r>
      <w:r w:rsidR="004D32EC" w:rsidRPr="00A1246E">
        <w:rPr>
          <w:bCs/>
          <w:sz w:val="26"/>
          <w:szCs w:val="26"/>
          <w:lang w:bidi="yi-Hebr"/>
        </w:rPr>
        <w:t>u</w:t>
      </w:r>
      <w:r w:rsidRPr="00A1246E">
        <w:rPr>
          <w:bCs/>
          <w:sz w:val="26"/>
          <w:szCs w:val="26"/>
          <w:lang w:bidi="yi-Hebr"/>
        </w:rPr>
        <w:t xml:space="preserve"> </w:t>
      </w:r>
      <w:r w:rsidRPr="00A1246E">
        <w:rPr>
          <w:b/>
          <w:sz w:val="26"/>
          <w:szCs w:val="26"/>
        </w:rPr>
        <w:t xml:space="preserve">EUR </w:t>
      </w:r>
      <w:r w:rsidR="008E112B" w:rsidRPr="00A1246E">
        <w:rPr>
          <w:b/>
          <w:sz w:val="26"/>
          <w:szCs w:val="26"/>
        </w:rPr>
        <w:t>457,50</w:t>
      </w:r>
      <w:r w:rsidRPr="00A1246E">
        <w:rPr>
          <w:bCs/>
          <w:sz w:val="26"/>
          <w:szCs w:val="26"/>
        </w:rPr>
        <w:t xml:space="preserve"> </w:t>
      </w:r>
      <w:r w:rsidR="008E112B" w:rsidRPr="00A1246E">
        <w:rPr>
          <w:bCs/>
          <w:sz w:val="26"/>
          <w:szCs w:val="26"/>
        </w:rPr>
        <w:t xml:space="preserve">(četri </w:t>
      </w:r>
      <w:r w:rsidRPr="00A1246E">
        <w:rPr>
          <w:bCs/>
          <w:sz w:val="26"/>
          <w:szCs w:val="26"/>
        </w:rPr>
        <w:t xml:space="preserve">simti </w:t>
      </w:r>
      <w:r w:rsidR="008E112B" w:rsidRPr="00A1246E">
        <w:rPr>
          <w:bCs/>
          <w:sz w:val="26"/>
          <w:szCs w:val="26"/>
        </w:rPr>
        <w:t xml:space="preserve">piecdesmit septiņi </w:t>
      </w:r>
      <w:proofErr w:type="spellStart"/>
      <w:r w:rsidRPr="00A1246E">
        <w:rPr>
          <w:bCs/>
          <w:i/>
          <w:iCs/>
          <w:sz w:val="26"/>
          <w:szCs w:val="26"/>
        </w:rPr>
        <w:t>euro</w:t>
      </w:r>
      <w:proofErr w:type="spellEnd"/>
      <w:r w:rsidRPr="00A1246E">
        <w:rPr>
          <w:bCs/>
          <w:sz w:val="26"/>
          <w:szCs w:val="26"/>
        </w:rPr>
        <w:t xml:space="preserve">, </w:t>
      </w:r>
      <w:r w:rsidR="00C6687F" w:rsidRPr="00A1246E">
        <w:rPr>
          <w:bCs/>
          <w:sz w:val="26"/>
          <w:szCs w:val="26"/>
        </w:rPr>
        <w:t>5</w:t>
      </w:r>
      <w:r w:rsidRPr="00A1246E">
        <w:rPr>
          <w:bCs/>
          <w:sz w:val="26"/>
          <w:szCs w:val="26"/>
        </w:rPr>
        <w:t xml:space="preserve">0 centi), </w:t>
      </w:r>
      <w:r w:rsidRPr="00A1246E">
        <w:rPr>
          <w:bCs/>
          <w:sz w:val="26"/>
          <w:szCs w:val="26"/>
          <w:lang w:bidi="yi-Hebr"/>
        </w:rPr>
        <w:t xml:space="preserve">kas ir puse no sākuma nomas maksas </w:t>
      </w:r>
      <w:r w:rsidRPr="00A1246E">
        <w:rPr>
          <w:bCs/>
          <w:sz w:val="26"/>
          <w:szCs w:val="26"/>
        </w:rPr>
        <w:t>apmēra</w:t>
      </w:r>
      <w:r w:rsidRPr="00A1246E">
        <w:rPr>
          <w:bCs/>
          <w:sz w:val="26"/>
          <w:szCs w:val="26"/>
          <w:lang w:bidi="yi-Hebr"/>
        </w:rPr>
        <w:t xml:space="preserve"> Rīgas valstspilsētas</w:t>
      </w:r>
      <w:r w:rsidRPr="00276A14">
        <w:rPr>
          <w:bCs/>
          <w:sz w:val="26"/>
          <w:szCs w:val="26"/>
          <w:lang w:bidi="yi-Hebr"/>
        </w:rPr>
        <w:t xml:space="preserve"> pašvaldības (nodokļa maksātāja </w:t>
      </w:r>
      <w:proofErr w:type="spellStart"/>
      <w:r w:rsidRPr="00276A14">
        <w:rPr>
          <w:bCs/>
          <w:sz w:val="26"/>
          <w:szCs w:val="26"/>
          <w:lang w:bidi="yi-Hebr"/>
        </w:rPr>
        <w:t>reģ</w:t>
      </w:r>
      <w:proofErr w:type="spellEnd"/>
      <w:r w:rsidRPr="00276A14">
        <w:rPr>
          <w:bCs/>
          <w:sz w:val="26"/>
          <w:szCs w:val="26"/>
          <w:lang w:bidi="yi-Hebr"/>
        </w:rPr>
        <w:t>. Nr.</w:t>
      </w:r>
      <w:r w:rsidR="000D22AA" w:rsidRPr="00276A14">
        <w:rPr>
          <w:bCs/>
          <w:sz w:val="26"/>
          <w:szCs w:val="26"/>
          <w:lang w:bidi="yi-Hebr"/>
        </w:rPr>
        <w:t xml:space="preserve"> </w:t>
      </w:r>
      <w:r w:rsidRPr="00276A14">
        <w:rPr>
          <w:bCs/>
          <w:sz w:val="26"/>
          <w:szCs w:val="26"/>
          <w:lang w:bidi="yi-Hebr"/>
        </w:rPr>
        <w:t xml:space="preserve">LV90011524360) </w:t>
      </w:r>
      <w:r w:rsidRPr="00276A14">
        <w:rPr>
          <w:rFonts w:eastAsia="Calibri"/>
          <w:bCs/>
          <w:sz w:val="26"/>
          <w:szCs w:val="26"/>
        </w:rPr>
        <w:t>kontā Nr.</w:t>
      </w:r>
      <w:r w:rsidR="008C49B9" w:rsidRPr="00276A14">
        <w:rPr>
          <w:rFonts w:eastAsia="Calibri"/>
          <w:bCs/>
          <w:sz w:val="26"/>
          <w:szCs w:val="26"/>
        </w:rPr>
        <w:t> </w:t>
      </w:r>
      <w:r w:rsidRPr="00276A14">
        <w:rPr>
          <w:rFonts w:eastAsia="Calibri"/>
          <w:bCs/>
          <w:sz w:val="26"/>
          <w:szCs w:val="26"/>
        </w:rPr>
        <w:t xml:space="preserve">LV46RIKO0020300003010, </w:t>
      </w:r>
      <w:proofErr w:type="spellStart"/>
      <w:r w:rsidRPr="00276A14">
        <w:rPr>
          <w:rFonts w:eastAsia="Calibri"/>
          <w:bCs/>
          <w:sz w:val="26"/>
          <w:szCs w:val="26"/>
        </w:rPr>
        <w:t>Luminor</w:t>
      </w:r>
      <w:proofErr w:type="spellEnd"/>
      <w:r w:rsidRPr="00276A14">
        <w:rPr>
          <w:rFonts w:eastAsia="Calibri"/>
          <w:bCs/>
          <w:sz w:val="26"/>
          <w:szCs w:val="26"/>
        </w:rPr>
        <w:t xml:space="preserve"> </w:t>
      </w:r>
      <w:proofErr w:type="spellStart"/>
      <w:r w:rsidRPr="00276A14">
        <w:rPr>
          <w:rFonts w:eastAsia="Calibri"/>
          <w:bCs/>
          <w:sz w:val="26"/>
          <w:szCs w:val="26"/>
        </w:rPr>
        <w:t>Bank</w:t>
      </w:r>
      <w:proofErr w:type="spellEnd"/>
      <w:r w:rsidRPr="00276A14">
        <w:rPr>
          <w:rFonts w:eastAsia="Calibri"/>
          <w:bCs/>
          <w:sz w:val="26"/>
          <w:szCs w:val="26"/>
        </w:rPr>
        <w:t xml:space="preserve"> AS Latvijas filiāle</w:t>
      </w:r>
      <w:r w:rsidRPr="00276A14">
        <w:rPr>
          <w:bCs/>
          <w:sz w:val="26"/>
          <w:szCs w:val="26"/>
        </w:rPr>
        <w:t>,</w:t>
      </w:r>
      <w:r w:rsidRPr="00276A14">
        <w:rPr>
          <w:rFonts w:eastAsia="Calibri"/>
          <w:bCs/>
          <w:sz w:val="26"/>
          <w:szCs w:val="26"/>
        </w:rPr>
        <w:t xml:space="preserve"> kods RIKOLV2X, </w:t>
      </w:r>
      <w:r w:rsidRPr="00276A14">
        <w:rPr>
          <w:bCs/>
          <w:sz w:val="26"/>
          <w:szCs w:val="26"/>
        </w:rPr>
        <w:t xml:space="preserve"> iemaksas mērķis: iestādes kods 214 Rīgas valstspilsētas pašvaldības Īpašuma departaments, </w:t>
      </w:r>
      <w:r w:rsidRPr="00276A14">
        <w:rPr>
          <w:bCs/>
          <w:sz w:val="26"/>
          <w:szCs w:val="26"/>
          <w:lang w:bidi="yi-Hebr"/>
        </w:rPr>
        <w:t xml:space="preserve">drošības nauda </w:t>
      </w:r>
      <w:r w:rsidR="00E870B2" w:rsidRPr="00276A14">
        <w:rPr>
          <w:bCs/>
          <w:sz w:val="26"/>
          <w:szCs w:val="26"/>
          <w:lang w:bidi="yi-Hebr"/>
        </w:rPr>
        <w:t xml:space="preserve">(nodrošinājuma maksa) </w:t>
      </w:r>
      <w:r w:rsidRPr="00276A14">
        <w:rPr>
          <w:bCs/>
          <w:sz w:val="26"/>
          <w:szCs w:val="26"/>
          <w:lang w:bidi="yi-Hebr"/>
        </w:rPr>
        <w:t xml:space="preserve">par izsoli zemesgabalam </w:t>
      </w:r>
      <w:r w:rsidR="00A41644" w:rsidRPr="00276A14">
        <w:rPr>
          <w:bCs/>
          <w:sz w:val="26"/>
          <w:szCs w:val="26"/>
          <w:lang w:bidi="yi-Hebr"/>
        </w:rPr>
        <w:t>Akmeņu</w:t>
      </w:r>
      <w:r w:rsidRPr="00276A14">
        <w:rPr>
          <w:bCs/>
          <w:sz w:val="26"/>
          <w:szCs w:val="26"/>
          <w:lang w:bidi="yi-Hebr"/>
        </w:rPr>
        <w:t xml:space="preserve"> ielā, Rīgā.</w:t>
      </w:r>
    </w:p>
    <w:p w14:paraId="09AB0795" w14:textId="77777777" w:rsidR="00276A14" w:rsidRPr="00276A14" w:rsidRDefault="00C970CB" w:rsidP="00276A14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276A14">
        <w:rPr>
          <w:b/>
          <w:sz w:val="26"/>
          <w:szCs w:val="26"/>
          <w:lang w:bidi="yi-Hebr"/>
        </w:rPr>
        <w:t xml:space="preserve">Ja drošības nauda </w:t>
      </w:r>
      <w:r w:rsidR="005C7A5A" w:rsidRPr="00276A14">
        <w:rPr>
          <w:b/>
          <w:sz w:val="26"/>
          <w:szCs w:val="26"/>
          <w:lang w:bidi="yi-Hebr"/>
        </w:rPr>
        <w:t>jeb nodrošinājuma maksa</w:t>
      </w:r>
      <w:r w:rsidR="005C7A5A" w:rsidRPr="00276A14">
        <w:rPr>
          <w:bCs/>
          <w:sz w:val="26"/>
          <w:szCs w:val="26"/>
          <w:lang w:bidi="yi-Hebr"/>
        </w:rPr>
        <w:t xml:space="preserve"> </w:t>
      </w:r>
      <w:r w:rsidRPr="00276A14">
        <w:rPr>
          <w:b/>
          <w:sz w:val="26"/>
          <w:szCs w:val="26"/>
          <w:lang w:bidi="yi-Hebr"/>
        </w:rPr>
        <w:t xml:space="preserve">nav saņemta Iznomātāja kontā 2  (divas) darba dienas pirms izsoles sākuma, komisija </w:t>
      </w:r>
      <w:r w:rsidRPr="00276A14">
        <w:rPr>
          <w:b/>
          <w:sz w:val="26"/>
          <w:szCs w:val="26"/>
          <w:lang w:bidi="yi-Hebr"/>
        </w:rPr>
        <w:t>pretendentu var neautorizēt dalībai izsolē.</w:t>
      </w:r>
    </w:p>
    <w:p w14:paraId="014E85B9" w14:textId="77777777" w:rsidR="00C462AB" w:rsidRPr="00276A14" w:rsidRDefault="00C970CB" w:rsidP="00276A14">
      <w:pPr>
        <w:pStyle w:val="Sarakstarindkopa"/>
        <w:numPr>
          <w:ilvl w:val="1"/>
          <w:numId w:val="12"/>
        </w:numPr>
        <w:ind w:left="709" w:right="-33"/>
        <w:jc w:val="both"/>
        <w:rPr>
          <w:bCs/>
          <w:sz w:val="26"/>
          <w:szCs w:val="26"/>
          <w:lang w:eastAsia="lv-LV"/>
        </w:rPr>
      </w:pPr>
      <w:r w:rsidRPr="00276A14">
        <w:rPr>
          <w:bCs/>
          <w:sz w:val="26"/>
          <w:szCs w:val="26"/>
          <w:lang w:bidi="yi-Hebr"/>
        </w:rPr>
        <w:t xml:space="preserve">Nosolītāja iemaksātā drošības nauda </w:t>
      </w:r>
      <w:r w:rsidR="005C7A5A" w:rsidRPr="00276A14">
        <w:rPr>
          <w:bCs/>
          <w:sz w:val="26"/>
          <w:szCs w:val="26"/>
          <w:lang w:bidi="yi-Hebr"/>
        </w:rPr>
        <w:t xml:space="preserve">jeb nodrošinājuma maksa </w:t>
      </w:r>
      <w:r w:rsidRPr="00276A14">
        <w:rPr>
          <w:bCs/>
          <w:sz w:val="26"/>
          <w:szCs w:val="26"/>
          <w:lang w:bidi="yi-Hebr"/>
        </w:rPr>
        <w:t>tiek ieskaitīta nodrošinājuma depozītā.</w:t>
      </w:r>
    </w:p>
    <w:p w14:paraId="3C6CAC3A" w14:textId="77777777" w:rsidR="00C462AB" w:rsidRPr="000D22AA" w:rsidRDefault="00C970CB" w:rsidP="00E870B2">
      <w:pPr>
        <w:pStyle w:val="Sarakstarindkopa"/>
        <w:numPr>
          <w:ilvl w:val="1"/>
          <w:numId w:val="12"/>
        </w:numPr>
        <w:overflowPunct w:val="0"/>
        <w:autoSpaceDE w:val="0"/>
        <w:autoSpaceDN w:val="0"/>
        <w:adjustRightInd w:val="0"/>
        <w:ind w:left="862" w:right="-144" w:hanging="578"/>
        <w:jc w:val="both"/>
        <w:rPr>
          <w:bCs/>
          <w:sz w:val="26"/>
          <w:szCs w:val="26"/>
          <w:lang w:bidi="yi-Hebr"/>
        </w:rPr>
      </w:pPr>
      <w:r w:rsidRPr="000D22AA">
        <w:rPr>
          <w:bCs/>
          <w:sz w:val="26"/>
          <w:szCs w:val="26"/>
        </w:rPr>
        <w:lastRenderedPageBreak/>
        <w:t xml:space="preserve">Nosolītājs 7 (septiņu) darba dienu laikā no izsoles </w:t>
      </w:r>
      <w:r w:rsidR="00124247" w:rsidRPr="000D22AA">
        <w:rPr>
          <w:bCs/>
          <w:sz w:val="26"/>
          <w:szCs w:val="26"/>
        </w:rPr>
        <w:t xml:space="preserve">noslēguma </w:t>
      </w:r>
      <w:r w:rsidRPr="000D22AA">
        <w:rPr>
          <w:bCs/>
          <w:sz w:val="26"/>
          <w:szCs w:val="26"/>
        </w:rPr>
        <w:t xml:space="preserve">dienas veic </w:t>
      </w:r>
      <w:r w:rsidRPr="00C970CB">
        <w:rPr>
          <w:bCs/>
          <w:sz w:val="26"/>
          <w:szCs w:val="26"/>
        </w:rPr>
        <w:t xml:space="preserve">maksājumu </w:t>
      </w:r>
      <w:r w:rsidRPr="00C970CB">
        <w:rPr>
          <w:b/>
          <w:sz w:val="26"/>
          <w:szCs w:val="26"/>
        </w:rPr>
        <w:t>EUR </w:t>
      </w:r>
      <w:r w:rsidR="008E112B" w:rsidRPr="00C970CB">
        <w:rPr>
          <w:b/>
          <w:sz w:val="26"/>
          <w:szCs w:val="26"/>
        </w:rPr>
        <w:t>326</w:t>
      </w:r>
      <w:r w:rsidRPr="00C970CB">
        <w:rPr>
          <w:b/>
          <w:sz w:val="26"/>
          <w:szCs w:val="26"/>
        </w:rPr>
        <w:t>,</w:t>
      </w:r>
      <w:r w:rsidR="008E112B" w:rsidRPr="00C970CB">
        <w:rPr>
          <w:b/>
          <w:sz w:val="26"/>
          <w:szCs w:val="26"/>
        </w:rPr>
        <w:t>7</w:t>
      </w:r>
      <w:r w:rsidRPr="00C970CB">
        <w:rPr>
          <w:b/>
          <w:sz w:val="26"/>
          <w:szCs w:val="26"/>
        </w:rPr>
        <w:t>0</w:t>
      </w:r>
      <w:r w:rsidRPr="00C970CB">
        <w:rPr>
          <w:bCs/>
          <w:sz w:val="26"/>
          <w:szCs w:val="26"/>
        </w:rPr>
        <w:t xml:space="preserve"> (</w:t>
      </w:r>
      <w:r w:rsidR="00C6687F" w:rsidRPr="00C970CB">
        <w:rPr>
          <w:bCs/>
          <w:sz w:val="26"/>
          <w:szCs w:val="26"/>
        </w:rPr>
        <w:t xml:space="preserve">trīs </w:t>
      </w:r>
      <w:r w:rsidRPr="00C970CB">
        <w:rPr>
          <w:bCs/>
          <w:sz w:val="26"/>
          <w:szCs w:val="26"/>
        </w:rPr>
        <w:t xml:space="preserve">simti </w:t>
      </w:r>
      <w:r w:rsidR="008E112B" w:rsidRPr="00C970CB">
        <w:rPr>
          <w:bCs/>
          <w:sz w:val="26"/>
          <w:szCs w:val="26"/>
        </w:rPr>
        <w:t xml:space="preserve">divdesmit seši </w:t>
      </w:r>
      <w:proofErr w:type="spellStart"/>
      <w:r w:rsidRPr="00C970CB">
        <w:rPr>
          <w:bCs/>
          <w:i/>
          <w:sz w:val="26"/>
          <w:szCs w:val="26"/>
        </w:rPr>
        <w:t>euro</w:t>
      </w:r>
      <w:proofErr w:type="spellEnd"/>
      <w:r w:rsidRPr="00C970CB">
        <w:rPr>
          <w:bCs/>
          <w:i/>
          <w:sz w:val="26"/>
          <w:szCs w:val="26"/>
        </w:rPr>
        <w:t xml:space="preserve">, </w:t>
      </w:r>
      <w:r w:rsidR="008E112B" w:rsidRPr="00C970CB">
        <w:rPr>
          <w:bCs/>
          <w:iCs/>
          <w:sz w:val="26"/>
          <w:szCs w:val="26"/>
        </w:rPr>
        <w:t>7</w:t>
      </w:r>
      <w:r w:rsidRPr="00C970CB">
        <w:rPr>
          <w:bCs/>
          <w:sz w:val="26"/>
          <w:szCs w:val="26"/>
        </w:rPr>
        <w:t>0 centi) (t.sk. PVN) par</w:t>
      </w:r>
      <w:r w:rsidRPr="000D22AA">
        <w:rPr>
          <w:bCs/>
          <w:sz w:val="26"/>
          <w:szCs w:val="26"/>
        </w:rPr>
        <w:t xml:space="preserve"> Zemesgabala tirgus nomas maksas vērtējuma noteikšanas izdevumiem.</w:t>
      </w:r>
    </w:p>
    <w:p w14:paraId="3017F262" w14:textId="77777777" w:rsidR="00C462AB" w:rsidRPr="000D22AA" w:rsidRDefault="00C970CB" w:rsidP="00E870B2">
      <w:pPr>
        <w:pStyle w:val="Sarakstarindkopa"/>
        <w:numPr>
          <w:ilvl w:val="1"/>
          <w:numId w:val="12"/>
        </w:numPr>
        <w:overflowPunct w:val="0"/>
        <w:autoSpaceDE w:val="0"/>
        <w:autoSpaceDN w:val="0"/>
        <w:adjustRightInd w:val="0"/>
        <w:ind w:left="862" w:right="-144" w:hanging="578"/>
        <w:jc w:val="both"/>
        <w:rPr>
          <w:bCs/>
          <w:sz w:val="26"/>
          <w:szCs w:val="26"/>
          <w:lang w:bidi="yi-Hebr"/>
        </w:rPr>
      </w:pPr>
      <w:r w:rsidRPr="000D22AA">
        <w:rPr>
          <w:bCs/>
          <w:sz w:val="26"/>
          <w:szCs w:val="26"/>
        </w:rPr>
        <w:t>Ja Nosolītāja iemaksātais drošības naudas</w:t>
      </w:r>
      <w:r w:rsidR="005C7A5A" w:rsidRPr="000D22AA">
        <w:rPr>
          <w:bCs/>
          <w:sz w:val="26"/>
          <w:szCs w:val="26"/>
          <w:lang w:bidi="yi-Hebr"/>
        </w:rPr>
        <w:t xml:space="preserve"> jeb nodrošinājuma maksas</w:t>
      </w:r>
      <w:r w:rsidRPr="000D22AA">
        <w:rPr>
          <w:bCs/>
          <w:sz w:val="26"/>
          <w:szCs w:val="26"/>
        </w:rPr>
        <w:t xml:space="preserve"> apmērs ir nepietiekams, lai segtu  Nodrošinājuma depozītu - pusi no nosolītās gada nomas maksas (bez PVN)</w:t>
      </w:r>
      <w:r w:rsidRPr="000D22AA">
        <w:rPr>
          <w:bCs/>
          <w:sz w:val="26"/>
          <w:szCs w:val="26"/>
          <w:lang w:eastAsia="lv-LV"/>
        </w:rPr>
        <w:t xml:space="preserve">, </w:t>
      </w:r>
      <w:r w:rsidRPr="000D22AA">
        <w:rPr>
          <w:bCs/>
          <w:sz w:val="26"/>
          <w:szCs w:val="26"/>
        </w:rPr>
        <w:t xml:space="preserve">Nosolītājs 7 (septiņu) darba dienu laikā no izsoles </w:t>
      </w:r>
      <w:r w:rsidR="00124247" w:rsidRPr="000D22AA">
        <w:rPr>
          <w:bCs/>
          <w:sz w:val="26"/>
          <w:szCs w:val="26"/>
        </w:rPr>
        <w:t xml:space="preserve">noslēguma </w:t>
      </w:r>
      <w:r w:rsidRPr="000D22AA">
        <w:rPr>
          <w:bCs/>
          <w:sz w:val="26"/>
          <w:szCs w:val="26"/>
        </w:rPr>
        <w:t>dienas Iznomātāja kontā iemaksā starpību starp Nodrošinājuma depozītu un iemaksāto drošības naudu</w:t>
      </w:r>
      <w:r w:rsidR="005C7A5A" w:rsidRPr="000D22AA">
        <w:rPr>
          <w:bCs/>
          <w:sz w:val="26"/>
          <w:szCs w:val="26"/>
        </w:rPr>
        <w:t xml:space="preserve"> </w:t>
      </w:r>
      <w:r w:rsidR="005C7A5A" w:rsidRPr="000D22AA">
        <w:rPr>
          <w:bCs/>
          <w:sz w:val="26"/>
          <w:szCs w:val="26"/>
          <w:lang w:bidi="yi-Hebr"/>
        </w:rPr>
        <w:t>jeb nodrošinājuma maksu</w:t>
      </w:r>
      <w:r w:rsidRPr="000D22AA">
        <w:rPr>
          <w:bCs/>
          <w:sz w:val="26"/>
          <w:szCs w:val="26"/>
        </w:rPr>
        <w:t>.</w:t>
      </w:r>
    </w:p>
    <w:p w14:paraId="21BA5938" w14:textId="77777777" w:rsidR="00276A14" w:rsidRDefault="00C970CB" w:rsidP="00276A14">
      <w:pPr>
        <w:pStyle w:val="Sarakstarindkopa"/>
        <w:numPr>
          <w:ilvl w:val="1"/>
          <w:numId w:val="12"/>
        </w:numPr>
        <w:overflowPunct w:val="0"/>
        <w:autoSpaceDE w:val="0"/>
        <w:autoSpaceDN w:val="0"/>
        <w:adjustRightInd w:val="0"/>
        <w:ind w:left="862" w:right="-2"/>
        <w:jc w:val="both"/>
        <w:rPr>
          <w:b/>
          <w:sz w:val="26"/>
          <w:szCs w:val="26"/>
          <w:lang w:bidi="yi-Hebr"/>
        </w:rPr>
      </w:pPr>
      <w:r w:rsidRPr="000D22AA">
        <w:rPr>
          <w:bCs/>
          <w:sz w:val="26"/>
          <w:szCs w:val="26"/>
        </w:rPr>
        <w:t xml:space="preserve">Maksājumi tiek uzskatīti par veiktiem dienā, kad nauda tiek saņemta Iznomātāja </w:t>
      </w:r>
      <w:r w:rsidRPr="000D22AA">
        <w:rPr>
          <w:b/>
          <w:sz w:val="26"/>
          <w:szCs w:val="26"/>
        </w:rPr>
        <w:t xml:space="preserve">kontā. </w:t>
      </w:r>
    </w:p>
    <w:p w14:paraId="04FD74FE" w14:textId="77777777" w:rsidR="009F675C" w:rsidRPr="00276A14" w:rsidRDefault="00C970CB" w:rsidP="00276A14">
      <w:pPr>
        <w:pStyle w:val="Sarakstarindkopa"/>
        <w:numPr>
          <w:ilvl w:val="1"/>
          <w:numId w:val="12"/>
        </w:numPr>
        <w:overflowPunct w:val="0"/>
        <w:autoSpaceDE w:val="0"/>
        <w:autoSpaceDN w:val="0"/>
        <w:adjustRightInd w:val="0"/>
        <w:ind w:left="862" w:right="-2"/>
        <w:jc w:val="both"/>
        <w:rPr>
          <w:b/>
          <w:sz w:val="26"/>
          <w:szCs w:val="26"/>
          <w:lang w:bidi="yi-Hebr"/>
        </w:rPr>
      </w:pPr>
      <w:r w:rsidRPr="00276A14">
        <w:rPr>
          <w:b/>
          <w:sz w:val="26"/>
          <w:szCs w:val="26"/>
          <w:lang w:bidi="yi-Hebr"/>
        </w:rPr>
        <w:t xml:space="preserve">Izsoles </w:t>
      </w:r>
      <w:r w:rsidRPr="00276A14">
        <w:rPr>
          <w:b/>
          <w:sz w:val="26"/>
          <w:szCs w:val="26"/>
          <w:lang w:eastAsia="lv-LV"/>
        </w:rPr>
        <w:t>pretendenta</w:t>
      </w:r>
      <w:r w:rsidRPr="00276A14">
        <w:rPr>
          <w:b/>
          <w:sz w:val="26"/>
          <w:szCs w:val="26"/>
          <w:lang w:bidi="yi-Hebr"/>
        </w:rPr>
        <w:t xml:space="preserve"> vai dalībnieka jebkuras prasības mainīt šos izsoles noteikumus, </w:t>
      </w:r>
      <w:r w:rsidRPr="00276A14">
        <w:rPr>
          <w:b/>
          <w:sz w:val="26"/>
          <w:szCs w:val="26"/>
        </w:rPr>
        <w:t>Elektroniskas izsoles organizēšanas kārtību</w:t>
      </w:r>
      <w:r w:rsidRPr="00276A14">
        <w:rPr>
          <w:b/>
          <w:sz w:val="26"/>
          <w:szCs w:val="26"/>
          <w:lang w:bidi="yi-Hebr"/>
        </w:rPr>
        <w:t xml:space="preserve">, kā arī atteikšanās parakstīt Iznomātāja sagatavoto Līgumu tiek uzskatītas par atteikumu atbilstoši šiem izsoles noteikumiem un </w:t>
      </w:r>
      <w:r w:rsidRPr="00276A14">
        <w:rPr>
          <w:b/>
          <w:sz w:val="26"/>
          <w:szCs w:val="26"/>
        </w:rPr>
        <w:t>Elektroniskas izsoles organizēšanas kārtībai</w:t>
      </w:r>
      <w:r w:rsidRPr="00276A14">
        <w:rPr>
          <w:b/>
          <w:sz w:val="26"/>
          <w:szCs w:val="26"/>
          <w:lang w:eastAsia="lv-LV"/>
        </w:rPr>
        <w:t>.</w:t>
      </w:r>
    </w:p>
    <w:p w14:paraId="0A7DD7DE" w14:textId="77777777" w:rsidR="00C462AB" w:rsidRPr="000D22AA" w:rsidRDefault="00C970CB" w:rsidP="00E870B2">
      <w:pPr>
        <w:pStyle w:val="Sarakstarindkopa"/>
        <w:numPr>
          <w:ilvl w:val="1"/>
          <w:numId w:val="12"/>
        </w:numPr>
        <w:ind w:left="709" w:right="-2" w:hanging="567"/>
        <w:rPr>
          <w:sz w:val="26"/>
          <w:szCs w:val="26"/>
          <w:lang w:eastAsia="lv-LV"/>
        </w:rPr>
      </w:pPr>
      <w:r w:rsidRPr="000D22AA">
        <w:rPr>
          <w:bCs/>
          <w:sz w:val="26"/>
          <w:szCs w:val="26"/>
          <w:lang w:eastAsia="lv-LV"/>
        </w:rPr>
        <w:t xml:space="preserve">Līgums tiek </w:t>
      </w:r>
      <w:r w:rsidR="00F429D8" w:rsidRPr="000D22AA">
        <w:rPr>
          <w:bCs/>
          <w:sz w:val="26"/>
          <w:szCs w:val="26"/>
          <w:lang w:eastAsia="lv-LV"/>
        </w:rPr>
        <w:t>no</w:t>
      </w:r>
      <w:r w:rsidRPr="000D22AA">
        <w:rPr>
          <w:bCs/>
          <w:sz w:val="26"/>
          <w:szCs w:val="26"/>
          <w:lang w:eastAsia="lv-LV"/>
        </w:rPr>
        <w:t xml:space="preserve">slēgts atbilstoši </w:t>
      </w:r>
      <w:r w:rsidR="005C7A5A" w:rsidRPr="000D22AA">
        <w:rPr>
          <w:sz w:val="26"/>
          <w:szCs w:val="26"/>
        </w:rPr>
        <w:t>Elektroniskas izsoles organizēšanas kārtībai</w:t>
      </w:r>
      <w:r w:rsidRPr="000D22AA">
        <w:rPr>
          <w:sz w:val="26"/>
          <w:szCs w:val="26"/>
          <w:lang w:eastAsia="lv-LV"/>
        </w:rPr>
        <w:t xml:space="preserve">. </w:t>
      </w:r>
    </w:p>
    <w:p w14:paraId="18CF1DD7" w14:textId="77777777" w:rsidR="00F429D8" w:rsidRPr="000D22AA" w:rsidRDefault="00F429D8" w:rsidP="00C462AB">
      <w:pPr>
        <w:ind w:firstLine="720"/>
        <w:jc w:val="both"/>
        <w:rPr>
          <w:bCs/>
          <w:sz w:val="26"/>
          <w:szCs w:val="26"/>
          <w:lang w:val="lv-LV" w:bidi="yi-Hebr"/>
        </w:rPr>
      </w:pPr>
    </w:p>
    <w:p w14:paraId="5CB891CD" w14:textId="77777777" w:rsidR="00C462AB" w:rsidRPr="000D22AA" w:rsidRDefault="00C970CB" w:rsidP="000D22AA">
      <w:pPr>
        <w:pStyle w:val="Sarakstarindkopa"/>
        <w:numPr>
          <w:ilvl w:val="0"/>
          <w:numId w:val="12"/>
        </w:numPr>
        <w:jc w:val="center"/>
        <w:rPr>
          <w:b/>
          <w:sz w:val="26"/>
          <w:szCs w:val="26"/>
          <w:lang w:bidi="yi-Hebr"/>
        </w:rPr>
      </w:pPr>
      <w:r w:rsidRPr="000D22AA">
        <w:rPr>
          <w:b/>
          <w:sz w:val="26"/>
          <w:szCs w:val="26"/>
          <w:lang w:bidi="yi-Hebr"/>
        </w:rPr>
        <w:t>Pielikum</w:t>
      </w:r>
      <w:r w:rsidR="00760FCE" w:rsidRPr="000D22AA">
        <w:rPr>
          <w:b/>
          <w:sz w:val="26"/>
          <w:szCs w:val="26"/>
          <w:lang w:bidi="yi-Hebr"/>
        </w:rPr>
        <w:t>i.</w:t>
      </w:r>
    </w:p>
    <w:p w14:paraId="2FBE575D" w14:textId="77777777" w:rsidR="000D22AA" w:rsidRPr="000D22AA" w:rsidRDefault="000D22AA" w:rsidP="000D22AA">
      <w:pPr>
        <w:pStyle w:val="Sarakstarindkopa"/>
        <w:ind w:left="390"/>
        <w:rPr>
          <w:bCs/>
          <w:sz w:val="26"/>
          <w:szCs w:val="26"/>
          <w:lang w:bidi="yi-Hebr"/>
        </w:rPr>
      </w:pPr>
    </w:p>
    <w:p w14:paraId="342A6839" w14:textId="77777777" w:rsidR="00A24789" w:rsidRDefault="00C970CB" w:rsidP="00C462AB">
      <w:pPr>
        <w:ind w:firstLine="720"/>
        <w:jc w:val="both"/>
        <w:rPr>
          <w:sz w:val="26"/>
          <w:szCs w:val="26"/>
          <w:lang w:val="lv-LV"/>
        </w:rPr>
      </w:pPr>
      <w:r w:rsidRPr="000D22AA">
        <w:rPr>
          <w:sz w:val="26"/>
          <w:szCs w:val="26"/>
          <w:lang w:val="lv-LV"/>
        </w:rPr>
        <w:t>3.1. Visi šo izsoles noteikumu pielikumi ir izsoles noteikumu neatņemama sastāvdaļa.</w:t>
      </w:r>
    </w:p>
    <w:p w14:paraId="59ED1997" w14:textId="77777777" w:rsidR="000D22AA" w:rsidRPr="000D22AA" w:rsidRDefault="000D22AA" w:rsidP="00C462AB">
      <w:pPr>
        <w:ind w:firstLine="720"/>
        <w:jc w:val="both"/>
        <w:rPr>
          <w:sz w:val="26"/>
          <w:szCs w:val="26"/>
          <w:lang w:val="lv-LV"/>
        </w:rPr>
      </w:pPr>
    </w:p>
    <w:p w14:paraId="77FB893F" w14:textId="77777777" w:rsidR="00760FCE" w:rsidRPr="000D22AA" w:rsidRDefault="00C970CB" w:rsidP="00C462AB">
      <w:pPr>
        <w:ind w:firstLine="720"/>
        <w:jc w:val="both"/>
        <w:rPr>
          <w:bCs/>
          <w:sz w:val="26"/>
          <w:szCs w:val="26"/>
          <w:lang w:val="lv-LV" w:bidi="yi-Hebr"/>
        </w:rPr>
      </w:pPr>
      <w:r w:rsidRPr="00311A62">
        <w:rPr>
          <w:sz w:val="26"/>
          <w:szCs w:val="26"/>
          <w:lang w:val="lv-LV"/>
        </w:rPr>
        <w:t>Pielikumā:</w:t>
      </w:r>
    </w:p>
    <w:p w14:paraId="07CD3C76" w14:textId="77777777" w:rsidR="00760FCE" w:rsidRPr="000D22AA" w:rsidRDefault="00C970CB" w:rsidP="00E870B2">
      <w:pPr>
        <w:ind w:firstLine="720"/>
        <w:jc w:val="both"/>
        <w:rPr>
          <w:bCs/>
          <w:sz w:val="26"/>
          <w:szCs w:val="26"/>
          <w:lang w:val="lv-LV" w:bidi="yi-Hebr"/>
        </w:rPr>
      </w:pPr>
      <w:r w:rsidRPr="000D22AA">
        <w:rPr>
          <w:bCs/>
          <w:sz w:val="26"/>
          <w:szCs w:val="26"/>
          <w:lang w:val="lv-LV" w:bidi="yi-Hebr"/>
        </w:rPr>
        <w:t>1.</w:t>
      </w:r>
      <w:r w:rsidR="00E870B2">
        <w:rPr>
          <w:bCs/>
          <w:sz w:val="26"/>
          <w:szCs w:val="26"/>
          <w:lang w:val="lv-LV" w:bidi="yi-Hebr"/>
        </w:rPr>
        <w:t xml:space="preserve">  </w:t>
      </w:r>
      <w:r w:rsidRPr="000D22AA">
        <w:rPr>
          <w:bCs/>
          <w:sz w:val="26"/>
          <w:szCs w:val="26"/>
          <w:lang w:val="lv-LV" w:bidi="yi-Hebr"/>
        </w:rPr>
        <w:t xml:space="preserve"> </w:t>
      </w:r>
      <w:r w:rsidR="00C462AB" w:rsidRPr="000D22AA">
        <w:rPr>
          <w:bCs/>
          <w:sz w:val="26"/>
          <w:szCs w:val="26"/>
          <w:lang w:val="lv-LV" w:bidi="yi-Hebr"/>
        </w:rPr>
        <w:t>Līguma projekts ar pielikum</w:t>
      </w:r>
      <w:r w:rsidR="009754B4">
        <w:rPr>
          <w:bCs/>
          <w:sz w:val="26"/>
          <w:szCs w:val="26"/>
          <w:lang w:val="lv-LV" w:bidi="yi-Hebr"/>
        </w:rPr>
        <w:t>iem</w:t>
      </w:r>
      <w:r w:rsidR="00C462AB" w:rsidRPr="000D22AA">
        <w:rPr>
          <w:bCs/>
          <w:sz w:val="26"/>
          <w:szCs w:val="26"/>
          <w:lang w:val="lv-LV" w:bidi="yi-Hebr"/>
        </w:rPr>
        <w:t xml:space="preserve"> </w:t>
      </w:r>
      <w:r w:rsidR="000D22AA">
        <w:rPr>
          <w:bCs/>
          <w:sz w:val="26"/>
          <w:szCs w:val="26"/>
          <w:lang w:val="lv-LV" w:bidi="yi-Hebr"/>
        </w:rPr>
        <w:t>(situācijas plānu</w:t>
      </w:r>
      <w:r w:rsidR="009754B4">
        <w:rPr>
          <w:bCs/>
          <w:sz w:val="26"/>
          <w:szCs w:val="26"/>
          <w:lang w:val="lv-LV" w:bidi="yi-Hebr"/>
        </w:rPr>
        <w:t xml:space="preserve"> un kopjamās teritorijas situācijas plānu</w:t>
      </w:r>
      <w:r w:rsidR="000D22AA">
        <w:rPr>
          <w:bCs/>
          <w:sz w:val="26"/>
          <w:szCs w:val="26"/>
          <w:lang w:val="lv-LV" w:bidi="yi-Hebr"/>
        </w:rPr>
        <w:t xml:space="preserve">) </w:t>
      </w:r>
      <w:r w:rsidR="00C462AB" w:rsidRPr="000D22AA">
        <w:rPr>
          <w:bCs/>
          <w:sz w:val="26"/>
          <w:szCs w:val="26"/>
          <w:lang w:val="lv-LV" w:bidi="yi-Hebr"/>
        </w:rPr>
        <w:t xml:space="preserve">kopā uz </w:t>
      </w:r>
      <w:r w:rsidR="009754B4">
        <w:rPr>
          <w:bCs/>
          <w:sz w:val="26"/>
          <w:szCs w:val="26"/>
          <w:lang w:val="lv-LV" w:bidi="yi-Hebr"/>
        </w:rPr>
        <w:t>9</w:t>
      </w:r>
      <w:r w:rsidR="00C462AB" w:rsidRPr="000D22AA">
        <w:rPr>
          <w:bCs/>
          <w:sz w:val="26"/>
          <w:szCs w:val="26"/>
          <w:lang w:val="lv-LV" w:bidi="yi-Hebr"/>
        </w:rPr>
        <w:t xml:space="preserve"> </w:t>
      </w:r>
      <w:proofErr w:type="spellStart"/>
      <w:r w:rsidR="00C462AB" w:rsidRPr="000D22AA">
        <w:rPr>
          <w:bCs/>
          <w:sz w:val="26"/>
          <w:szCs w:val="26"/>
          <w:lang w:val="lv-LV" w:bidi="yi-Hebr"/>
        </w:rPr>
        <w:t>lp</w:t>
      </w:r>
      <w:proofErr w:type="spellEnd"/>
      <w:r w:rsidR="00C462AB" w:rsidRPr="000D22AA">
        <w:rPr>
          <w:bCs/>
          <w:sz w:val="26"/>
          <w:szCs w:val="26"/>
          <w:lang w:val="lv-LV" w:bidi="yi-Hebr"/>
        </w:rPr>
        <w:t>.;</w:t>
      </w:r>
    </w:p>
    <w:p w14:paraId="67953708" w14:textId="77777777" w:rsidR="005C7A5A" w:rsidRPr="000D22AA" w:rsidRDefault="00C970CB" w:rsidP="00E870B2">
      <w:pPr>
        <w:jc w:val="both"/>
        <w:rPr>
          <w:bCs/>
          <w:sz w:val="26"/>
          <w:szCs w:val="26"/>
          <w:lang w:val="lv-LV" w:bidi="yi-Hebr"/>
        </w:rPr>
      </w:pPr>
      <w:r>
        <w:rPr>
          <w:bCs/>
          <w:sz w:val="26"/>
          <w:szCs w:val="26"/>
          <w:lang w:val="lv-LV" w:bidi="yi-Hebr"/>
        </w:rPr>
        <w:t xml:space="preserve">           </w:t>
      </w:r>
      <w:r w:rsidR="000D22AA">
        <w:rPr>
          <w:bCs/>
          <w:sz w:val="26"/>
          <w:szCs w:val="26"/>
          <w:lang w:val="lv-LV" w:bidi="yi-Hebr"/>
        </w:rPr>
        <w:t>2</w:t>
      </w:r>
      <w:r w:rsidR="00760FCE" w:rsidRPr="000D22AA">
        <w:rPr>
          <w:bCs/>
          <w:sz w:val="26"/>
          <w:szCs w:val="26"/>
          <w:lang w:val="lv-LV" w:bidi="yi-Hebr"/>
        </w:rPr>
        <w:t xml:space="preserve">. </w:t>
      </w:r>
      <w:r w:rsidRPr="000D22AA">
        <w:rPr>
          <w:bCs/>
          <w:sz w:val="26"/>
          <w:szCs w:val="26"/>
        </w:rPr>
        <w:t xml:space="preserve"> </w:t>
      </w:r>
      <w:proofErr w:type="spellStart"/>
      <w:r w:rsidRPr="000D22AA">
        <w:rPr>
          <w:bCs/>
          <w:sz w:val="26"/>
          <w:szCs w:val="26"/>
        </w:rPr>
        <w:t>Elektroniskas</w:t>
      </w:r>
      <w:proofErr w:type="spellEnd"/>
      <w:r w:rsidRPr="000D22AA">
        <w:rPr>
          <w:bCs/>
          <w:sz w:val="26"/>
          <w:szCs w:val="26"/>
        </w:rPr>
        <w:t xml:space="preserve"> </w:t>
      </w:r>
      <w:proofErr w:type="spellStart"/>
      <w:r w:rsidRPr="000D22AA">
        <w:rPr>
          <w:bCs/>
          <w:sz w:val="26"/>
          <w:szCs w:val="26"/>
        </w:rPr>
        <w:t>izsoles</w:t>
      </w:r>
      <w:proofErr w:type="spellEnd"/>
      <w:r w:rsidRPr="000D22AA">
        <w:rPr>
          <w:bCs/>
          <w:sz w:val="26"/>
          <w:szCs w:val="26"/>
        </w:rPr>
        <w:t xml:space="preserve"> </w:t>
      </w:r>
      <w:proofErr w:type="spellStart"/>
      <w:r w:rsidRPr="000D22AA">
        <w:rPr>
          <w:bCs/>
          <w:sz w:val="26"/>
          <w:szCs w:val="26"/>
        </w:rPr>
        <w:t>organizēšanas</w:t>
      </w:r>
      <w:proofErr w:type="spellEnd"/>
      <w:r w:rsidRPr="000D22AA">
        <w:rPr>
          <w:bCs/>
          <w:sz w:val="26"/>
          <w:szCs w:val="26"/>
        </w:rPr>
        <w:t xml:space="preserve"> </w:t>
      </w:r>
      <w:proofErr w:type="spellStart"/>
      <w:r w:rsidRPr="000D22AA">
        <w:rPr>
          <w:bCs/>
          <w:sz w:val="26"/>
          <w:szCs w:val="26"/>
        </w:rPr>
        <w:t>kārtība</w:t>
      </w:r>
      <w:proofErr w:type="spellEnd"/>
      <w:r w:rsidRPr="000D22AA">
        <w:rPr>
          <w:bCs/>
          <w:sz w:val="26"/>
          <w:szCs w:val="26"/>
        </w:rPr>
        <w:t xml:space="preserve"> </w:t>
      </w:r>
      <w:proofErr w:type="spellStart"/>
      <w:r w:rsidRPr="000D22AA">
        <w:rPr>
          <w:bCs/>
          <w:sz w:val="26"/>
          <w:szCs w:val="26"/>
        </w:rPr>
        <w:t>ar</w:t>
      </w:r>
      <w:proofErr w:type="spellEnd"/>
      <w:r w:rsidRPr="000D22AA">
        <w:rPr>
          <w:bCs/>
          <w:sz w:val="26"/>
          <w:szCs w:val="26"/>
        </w:rPr>
        <w:t xml:space="preserve"> </w:t>
      </w:r>
      <w:proofErr w:type="spellStart"/>
      <w:r w:rsidRPr="000D22AA">
        <w:rPr>
          <w:bCs/>
          <w:sz w:val="26"/>
          <w:szCs w:val="26"/>
        </w:rPr>
        <w:t>pielikumu</w:t>
      </w:r>
      <w:proofErr w:type="spellEnd"/>
      <w:r w:rsidRPr="000D22AA">
        <w:rPr>
          <w:bCs/>
          <w:sz w:val="26"/>
          <w:szCs w:val="26"/>
        </w:rPr>
        <w:t xml:space="preserve"> </w:t>
      </w:r>
      <w:r w:rsidR="000D22AA">
        <w:rPr>
          <w:bCs/>
          <w:sz w:val="26"/>
          <w:szCs w:val="26"/>
        </w:rPr>
        <w:t>(</w:t>
      </w:r>
      <w:proofErr w:type="spellStart"/>
      <w:r w:rsidR="000D22AA">
        <w:rPr>
          <w:bCs/>
          <w:sz w:val="26"/>
          <w:szCs w:val="26"/>
        </w:rPr>
        <w:t>informāciju</w:t>
      </w:r>
      <w:proofErr w:type="spellEnd"/>
      <w:r w:rsidR="000D22AA">
        <w:rPr>
          <w:bCs/>
          <w:sz w:val="26"/>
          <w:szCs w:val="26"/>
        </w:rPr>
        <w:t xml:space="preserve"> par datu </w:t>
      </w:r>
      <w:proofErr w:type="spellStart"/>
      <w:r w:rsidR="000D22AA">
        <w:rPr>
          <w:bCs/>
          <w:sz w:val="26"/>
          <w:szCs w:val="26"/>
        </w:rPr>
        <w:t>apstrādi</w:t>
      </w:r>
      <w:proofErr w:type="spellEnd"/>
      <w:r w:rsidR="000D22AA">
        <w:rPr>
          <w:bCs/>
          <w:sz w:val="26"/>
          <w:szCs w:val="26"/>
        </w:rPr>
        <w:t xml:space="preserve">) </w:t>
      </w:r>
      <w:proofErr w:type="spellStart"/>
      <w:r w:rsidRPr="000D22AA">
        <w:rPr>
          <w:bCs/>
          <w:sz w:val="26"/>
          <w:szCs w:val="26"/>
        </w:rPr>
        <w:t>uz</w:t>
      </w:r>
      <w:proofErr w:type="spellEnd"/>
      <w:r w:rsidRPr="000D22AA">
        <w:rPr>
          <w:bCs/>
          <w:sz w:val="26"/>
          <w:szCs w:val="26"/>
        </w:rPr>
        <w:t xml:space="preserve"> 8 </w:t>
      </w:r>
      <w:proofErr w:type="spellStart"/>
      <w:r w:rsidRPr="000D22AA">
        <w:rPr>
          <w:bCs/>
          <w:sz w:val="26"/>
          <w:szCs w:val="26"/>
        </w:rPr>
        <w:t>lp</w:t>
      </w:r>
      <w:proofErr w:type="spellEnd"/>
      <w:r w:rsidRPr="000D22AA">
        <w:rPr>
          <w:bCs/>
          <w:sz w:val="26"/>
          <w:szCs w:val="26"/>
        </w:rPr>
        <w:t>.</w:t>
      </w:r>
    </w:p>
    <w:p w14:paraId="626D28A3" w14:textId="77777777" w:rsidR="00C462AB" w:rsidRPr="000D22AA" w:rsidRDefault="00C462AB" w:rsidP="00C462AB">
      <w:pPr>
        <w:ind w:right="-46"/>
        <w:jc w:val="both"/>
        <w:rPr>
          <w:bCs/>
          <w:sz w:val="26"/>
          <w:szCs w:val="26"/>
          <w:lang w:val="lv-LV" w:bidi="yi-Hebr"/>
        </w:rPr>
      </w:pPr>
    </w:p>
    <w:p w14:paraId="10BCE34A" w14:textId="77777777" w:rsidR="00C462AB" w:rsidRPr="000D22AA" w:rsidRDefault="00C970CB" w:rsidP="00C462AB">
      <w:pPr>
        <w:ind w:right="-46"/>
        <w:jc w:val="both"/>
        <w:rPr>
          <w:bCs/>
          <w:sz w:val="26"/>
          <w:szCs w:val="26"/>
          <w:lang w:val="lv-LV" w:bidi="yi-Hebr"/>
        </w:rPr>
      </w:pPr>
      <w:r w:rsidRPr="000D22AA">
        <w:rPr>
          <w:bCs/>
          <w:sz w:val="26"/>
          <w:szCs w:val="26"/>
          <w:lang w:val="lv-LV" w:bidi="yi-Hebr"/>
        </w:rPr>
        <w:t xml:space="preserve">Rīgas valstspilsētas pašvaldības Īpašuma departamenta Nekustamā </w:t>
      </w:r>
    </w:p>
    <w:p w14:paraId="39683AD7" w14:textId="77777777" w:rsidR="00C462AB" w:rsidRPr="000D22AA" w:rsidRDefault="00C970CB" w:rsidP="00C462AB">
      <w:pPr>
        <w:ind w:right="-46"/>
        <w:jc w:val="both"/>
        <w:rPr>
          <w:bCs/>
          <w:sz w:val="26"/>
          <w:szCs w:val="26"/>
          <w:lang w:val="lv-LV" w:bidi="yi-Hebr"/>
        </w:rPr>
      </w:pPr>
      <w:r w:rsidRPr="000D22AA">
        <w:rPr>
          <w:bCs/>
          <w:sz w:val="26"/>
          <w:szCs w:val="26"/>
          <w:lang w:val="lv-LV" w:bidi="yi-Hebr"/>
        </w:rPr>
        <w:t xml:space="preserve">īpašuma iznomāšanas komisijas priekšsēdētāja                         </w:t>
      </w:r>
      <w:r w:rsidRPr="000D22AA">
        <w:rPr>
          <w:bCs/>
          <w:sz w:val="26"/>
          <w:szCs w:val="26"/>
          <w:lang w:val="lv-LV" w:bidi="yi-Hebr"/>
        </w:rPr>
        <w:tab/>
        <w:t xml:space="preserve">      D. Medvedeva</w:t>
      </w:r>
    </w:p>
    <w:p w14:paraId="6EA62358" w14:textId="77777777" w:rsidR="00C462AB" w:rsidRDefault="00C462AB" w:rsidP="00C462AB">
      <w:pPr>
        <w:ind w:right="-46"/>
        <w:jc w:val="both"/>
        <w:rPr>
          <w:bCs/>
          <w:sz w:val="26"/>
          <w:szCs w:val="26"/>
          <w:lang w:val="lv-LV" w:bidi="yi-Hebr"/>
        </w:rPr>
      </w:pPr>
    </w:p>
    <w:p w14:paraId="76A6CD9E" w14:textId="77777777" w:rsidR="000D22AA" w:rsidRDefault="000D22AA" w:rsidP="00C462AB">
      <w:pPr>
        <w:ind w:right="-46"/>
        <w:jc w:val="both"/>
        <w:rPr>
          <w:bCs/>
          <w:sz w:val="26"/>
          <w:szCs w:val="26"/>
          <w:lang w:val="lv-LV" w:bidi="yi-Hebr"/>
        </w:rPr>
      </w:pPr>
    </w:p>
    <w:p w14:paraId="782B20E7" w14:textId="77777777" w:rsidR="000D22AA" w:rsidRPr="000D22AA" w:rsidRDefault="000D22AA" w:rsidP="00C462AB">
      <w:pPr>
        <w:ind w:right="-46"/>
        <w:jc w:val="both"/>
        <w:rPr>
          <w:bCs/>
          <w:sz w:val="26"/>
          <w:szCs w:val="26"/>
          <w:lang w:val="lv-LV" w:bidi="yi-Hebr"/>
        </w:rPr>
      </w:pPr>
    </w:p>
    <w:p w14:paraId="299A3D86" w14:textId="77777777" w:rsidR="00C462AB" w:rsidRPr="00266873" w:rsidRDefault="00C970CB" w:rsidP="00C462AB">
      <w:pPr>
        <w:ind w:right="-46"/>
        <w:jc w:val="both"/>
        <w:rPr>
          <w:bCs/>
          <w:sz w:val="26"/>
          <w:szCs w:val="26"/>
          <w:lang w:val="lv-LV" w:bidi="yi-Hebr"/>
        </w:rPr>
      </w:pPr>
      <w:r w:rsidRPr="000D22AA">
        <w:rPr>
          <w:bCs/>
          <w:sz w:val="26"/>
          <w:szCs w:val="26"/>
          <w:lang w:val="lv-LV" w:bidi="yi-Hebr"/>
        </w:rPr>
        <w:t>Rīgā, 202</w:t>
      </w:r>
      <w:r>
        <w:rPr>
          <w:bCs/>
          <w:sz w:val="26"/>
          <w:szCs w:val="26"/>
          <w:lang w:val="lv-LV" w:bidi="yi-Hebr"/>
        </w:rPr>
        <w:t>5</w:t>
      </w:r>
      <w:r w:rsidRPr="000D22AA">
        <w:rPr>
          <w:bCs/>
          <w:sz w:val="26"/>
          <w:szCs w:val="26"/>
          <w:lang w:val="lv-LV" w:bidi="yi-Hebr"/>
        </w:rPr>
        <w:t>.</w:t>
      </w:r>
      <w:r w:rsidR="000D5510" w:rsidRPr="000D22AA">
        <w:rPr>
          <w:bCs/>
          <w:sz w:val="26"/>
          <w:szCs w:val="26"/>
          <w:lang w:val="lv-LV" w:bidi="yi-Hebr"/>
        </w:rPr>
        <w:t xml:space="preserve"> </w:t>
      </w:r>
      <w:r w:rsidRPr="000D22AA">
        <w:rPr>
          <w:bCs/>
          <w:sz w:val="26"/>
          <w:szCs w:val="26"/>
          <w:lang w:val="lv-LV" w:bidi="yi-Hebr"/>
        </w:rPr>
        <w:t xml:space="preserve">gada </w:t>
      </w:r>
      <w:r w:rsidRPr="000D22AA">
        <w:rPr>
          <w:bCs/>
          <w:sz w:val="26"/>
          <w:szCs w:val="26"/>
          <w:u w:val="single"/>
          <w:lang w:val="lv-LV" w:bidi="yi-Hebr"/>
        </w:rPr>
        <w:t>________________</w:t>
      </w:r>
      <w:r w:rsidRPr="00266873">
        <w:rPr>
          <w:bCs/>
          <w:sz w:val="26"/>
          <w:szCs w:val="26"/>
          <w:lang w:val="lv-LV" w:bidi="yi-Hebr"/>
        </w:rPr>
        <w:t xml:space="preserve">                 </w:t>
      </w:r>
    </w:p>
    <w:sectPr w:rsidR="00C462AB" w:rsidRPr="00266873" w:rsidSect="001A35DF">
      <w:footerReference w:type="default" r:id="rId8"/>
      <w:pgSz w:w="11906" w:h="16838"/>
      <w:pgMar w:top="1191" w:right="851" w:bottom="851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8AF1" w14:textId="77777777" w:rsidR="00C970CB" w:rsidRDefault="00C970CB">
      <w:r>
        <w:separator/>
      </w:r>
    </w:p>
  </w:endnote>
  <w:endnote w:type="continuationSeparator" w:id="0">
    <w:p w14:paraId="1E659377" w14:textId="77777777" w:rsidR="00C970CB" w:rsidRDefault="00C9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93838"/>
      <w:docPartObj>
        <w:docPartGallery w:val="Page Numbers (Bottom of Page)"/>
        <w:docPartUnique/>
      </w:docPartObj>
    </w:sdtPr>
    <w:sdtEndPr/>
    <w:sdtContent>
      <w:p w14:paraId="09F8336A" w14:textId="77777777" w:rsidR="00605C0D" w:rsidRDefault="00C970C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766" w:rsidRPr="00A91766">
          <w:rPr>
            <w:noProof/>
            <w:lang w:val="lv-LV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C6F5" w14:textId="77777777" w:rsidR="00C970CB" w:rsidRDefault="00C970CB">
      <w:r>
        <w:separator/>
      </w:r>
    </w:p>
  </w:footnote>
  <w:footnote w:type="continuationSeparator" w:id="0">
    <w:p w14:paraId="2FE51442" w14:textId="77777777" w:rsidR="00C970CB" w:rsidRDefault="00C9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49B"/>
    <w:multiLevelType w:val="hybridMultilevel"/>
    <w:tmpl w:val="B39AB8CE"/>
    <w:lvl w:ilvl="0" w:tplc="08643E52">
      <w:start w:val="1"/>
      <w:numFmt w:val="decimal"/>
      <w:lvlText w:val="%1."/>
      <w:lvlJc w:val="left"/>
      <w:pPr>
        <w:ind w:left="720" w:hanging="360"/>
      </w:pPr>
    </w:lvl>
    <w:lvl w:ilvl="1" w:tplc="5D0E55E8" w:tentative="1">
      <w:start w:val="1"/>
      <w:numFmt w:val="lowerLetter"/>
      <w:lvlText w:val="%2."/>
      <w:lvlJc w:val="left"/>
      <w:pPr>
        <w:ind w:left="1440" w:hanging="360"/>
      </w:pPr>
    </w:lvl>
    <w:lvl w:ilvl="2" w:tplc="18586B0C" w:tentative="1">
      <w:start w:val="1"/>
      <w:numFmt w:val="lowerRoman"/>
      <w:lvlText w:val="%3."/>
      <w:lvlJc w:val="right"/>
      <w:pPr>
        <w:ind w:left="2160" w:hanging="180"/>
      </w:pPr>
    </w:lvl>
    <w:lvl w:ilvl="3" w:tplc="3CBA3DF4" w:tentative="1">
      <w:start w:val="1"/>
      <w:numFmt w:val="decimal"/>
      <w:lvlText w:val="%4."/>
      <w:lvlJc w:val="left"/>
      <w:pPr>
        <w:ind w:left="2880" w:hanging="360"/>
      </w:pPr>
    </w:lvl>
    <w:lvl w:ilvl="4" w:tplc="130068E4" w:tentative="1">
      <w:start w:val="1"/>
      <w:numFmt w:val="lowerLetter"/>
      <w:lvlText w:val="%5."/>
      <w:lvlJc w:val="left"/>
      <w:pPr>
        <w:ind w:left="3600" w:hanging="360"/>
      </w:pPr>
    </w:lvl>
    <w:lvl w:ilvl="5" w:tplc="88220088" w:tentative="1">
      <w:start w:val="1"/>
      <w:numFmt w:val="lowerRoman"/>
      <w:lvlText w:val="%6."/>
      <w:lvlJc w:val="right"/>
      <w:pPr>
        <w:ind w:left="4320" w:hanging="180"/>
      </w:pPr>
    </w:lvl>
    <w:lvl w:ilvl="6" w:tplc="BB5E8B4E" w:tentative="1">
      <w:start w:val="1"/>
      <w:numFmt w:val="decimal"/>
      <w:lvlText w:val="%7."/>
      <w:lvlJc w:val="left"/>
      <w:pPr>
        <w:ind w:left="5040" w:hanging="360"/>
      </w:pPr>
    </w:lvl>
    <w:lvl w:ilvl="7" w:tplc="9E78E36A" w:tentative="1">
      <w:start w:val="1"/>
      <w:numFmt w:val="lowerLetter"/>
      <w:lvlText w:val="%8."/>
      <w:lvlJc w:val="left"/>
      <w:pPr>
        <w:ind w:left="5760" w:hanging="360"/>
      </w:pPr>
    </w:lvl>
    <w:lvl w:ilvl="8" w:tplc="E7589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0585"/>
    <w:multiLevelType w:val="multilevel"/>
    <w:tmpl w:val="55A623D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43219"/>
    <w:multiLevelType w:val="multilevel"/>
    <w:tmpl w:val="DCB4A7C4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245D49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0516BD"/>
    <w:multiLevelType w:val="multilevel"/>
    <w:tmpl w:val="DCB4A7C4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 w15:restartNumberingAfterBreak="0">
    <w:nsid w:val="28130F52"/>
    <w:multiLevelType w:val="multilevel"/>
    <w:tmpl w:val="B3EAAC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 w15:restartNumberingAfterBreak="0">
    <w:nsid w:val="2FEA6612"/>
    <w:multiLevelType w:val="multilevel"/>
    <w:tmpl w:val="B3EAAC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7" w15:restartNumberingAfterBreak="0">
    <w:nsid w:val="38E13E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BB6482"/>
    <w:multiLevelType w:val="multilevel"/>
    <w:tmpl w:val="869CB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bCs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AC5653F"/>
    <w:multiLevelType w:val="hybridMultilevel"/>
    <w:tmpl w:val="4F9EB8CA"/>
    <w:lvl w:ilvl="0" w:tplc="242031B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9932AD8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30B9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0C6D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24B4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64A2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C6FB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96BE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ADA58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0141AE"/>
    <w:multiLevelType w:val="multilevel"/>
    <w:tmpl w:val="F58E14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1" w15:restartNumberingAfterBreak="0">
    <w:nsid w:val="3D9C5C62"/>
    <w:multiLevelType w:val="multilevel"/>
    <w:tmpl w:val="E208F85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8378B4"/>
    <w:multiLevelType w:val="multilevel"/>
    <w:tmpl w:val="DCB4A7C4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3" w15:restartNumberingAfterBreak="0">
    <w:nsid w:val="43E01D34"/>
    <w:multiLevelType w:val="multilevel"/>
    <w:tmpl w:val="4ED01586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45B339CC"/>
    <w:multiLevelType w:val="multilevel"/>
    <w:tmpl w:val="25E63BE6"/>
    <w:lvl w:ilvl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5" w15:restartNumberingAfterBreak="0">
    <w:nsid w:val="47F374DC"/>
    <w:multiLevelType w:val="hybridMultilevel"/>
    <w:tmpl w:val="1A6AB708"/>
    <w:lvl w:ilvl="0" w:tplc="156ADF3C">
      <w:start w:val="1"/>
      <w:numFmt w:val="decimal"/>
      <w:lvlText w:val="%1."/>
      <w:lvlJc w:val="left"/>
      <w:pPr>
        <w:ind w:left="720" w:hanging="360"/>
      </w:pPr>
    </w:lvl>
    <w:lvl w:ilvl="1" w:tplc="A23EBC02" w:tentative="1">
      <w:start w:val="1"/>
      <w:numFmt w:val="lowerLetter"/>
      <w:lvlText w:val="%2."/>
      <w:lvlJc w:val="left"/>
      <w:pPr>
        <w:ind w:left="1440" w:hanging="360"/>
      </w:pPr>
    </w:lvl>
    <w:lvl w:ilvl="2" w:tplc="1C821D4A">
      <w:start w:val="1"/>
      <w:numFmt w:val="decimal"/>
      <w:lvlText w:val="%3."/>
      <w:lvlJc w:val="left"/>
      <w:pPr>
        <w:ind w:left="2160" w:hanging="180"/>
      </w:pPr>
    </w:lvl>
    <w:lvl w:ilvl="3" w:tplc="0DCCC4FE">
      <w:start w:val="1"/>
      <w:numFmt w:val="decimal"/>
      <w:lvlText w:val="%4."/>
      <w:lvlJc w:val="left"/>
      <w:pPr>
        <w:ind w:left="2880" w:hanging="360"/>
      </w:pPr>
    </w:lvl>
    <w:lvl w:ilvl="4" w:tplc="E9CCD660" w:tentative="1">
      <w:start w:val="1"/>
      <w:numFmt w:val="lowerLetter"/>
      <w:lvlText w:val="%5."/>
      <w:lvlJc w:val="left"/>
      <w:pPr>
        <w:ind w:left="3600" w:hanging="360"/>
      </w:pPr>
    </w:lvl>
    <w:lvl w:ilvl="5" w:tplc="DB72618C" w:tentative="1">
      <w:start w:val="1"/>
      <w:numFmt w:val="lowerRoman"/>
      <w:lvlText w:val="%6."/>
      <w:lvlJc w:val="right"/>
      <w:pPr>
        <w:ind w:left="4320" w:hanging="180"/>
      </w:pPr>
    </w:lvl>
    <w:lvl w:ilvl="6" w:tplc="AF165216" w:tentative="1">
      <w:start w:val="1"/>
      <w:numFmt w:val="decimal"/>
      <w:lvlText w:val="%7."/>
      <w:lvlJc w:val="left"/>
      <w:pPr>
        <w:ind w:left="5040" w:hanging="360"/>
      </w:pPr>
    </w:lvl>
    <w:lvl w:ilvl="7" w:tplc="79A63ACA" w:tentative="1">
      <w:start w:val="1"/>
      <w:numFmt w:val="lowerLetter"/>
      <w:lvlText w:val="%8."/>
      <w:lvlJc w:val="left"/>
      <w:pPr>
        <w:ind w:left="5760" w:hanging="360"/>
      </w:pPr>
    </w:lvl>
    <w:lvl w:ilvl="8" w:tplc="A20EA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D4EF5"/>
    <w:multiLevelType w:val="hybridMultilevel"/>
    <w:tmpl w:val="96DC0EC2"/>
    <w:lvl w:ilvl="0" w:tplc="0CE4EC42">
      <w:start w:val="1"/>
      <w:numFmt w:val="decimal"/>
      <w:lvlText w:val="%1."/>
      <w:lvlJc w:val="left"/>
      <w:pPr>
        <w:ind w:left="1440" w:hanging="360"/>
      </w:pPr>
    </w:lvl>
    <w:lvl w:ilvl="1" w:tplc="4D10F364" w:tentative="1">
      <w:start w:val="1"/>
      <w:numFmt w:val="lowerLetter"/>
      <w:lvlText w:val="%2."/>
      <w:lvlJc w:val="left"/>
      <w:pPr>
        <w:ind w:left="2160" w:hanging="360"/>
      </w:pPr>
    </w:lvl>
    <w:lvl w:ilvl="2" w:tplc="CC36CC9E" w:tentative="1">
      <w:start w:val="1"/>
      <w:numFmt w:val="lowerRoman"/>
      <w:lvlText w:val="%3."/>
      <w:lvlJc w:val="right"/>
      <w:pPr>
        <w:ind w:left="2880" w:hanging="180"/>
      </w:pPr>
    </w:lvl>
    <w:lvl w:ilvl="3" w:tplc="68621778" w:tentative="1">
      <w:start w:val="1"/>
      <w:numFmt w:val="decimal"/>
      <w:lvlText w:val="%4."/>
      <w:lvlJc w:val="left"/>
      <w:pPr>
        <w:ind w:left="3600" w:hanging="360"/>
      </w:pPr>
    </w:lvl>
    <w:lvl w:ilvl="4" w:tplc="CF8CA3F8" w:tentative="1">
      <w:start w:val="1"/>
      <w:numFmt w:val="lowerLetter"/>
      <w:lvlText w:val="%5."/>
      <w:lvlJc w:val="left"/>
      <w:pPr>
        <w:ind w:left="4320" w:hanging="360"/>
      </w:pPr>
    </w:lvl>
    <w:lvl w:ilvl="5" w:tplc="CD5A90AA" w:tentative="1">
      <w:start w:val="1"/>
      <w:numFmt w:val="lowerRoman"/>
      <w:lvlText w:val="%6."/>
      <w:lvlJc w:val="right"/>
      <w:pPr>
        <w:ind w:left="5040" w:hanging="180"/>
      </w:pPr>
    </w:lvl>
    <w:lvl w:ilvl="6" w:tplc="68E6A964" w:tentative="1">
      <w:start w:val="1"/>
      <w:numFmt w:val="decimal"/>
      <w:lvlText w:val="%7."/>
      <w:lvlJc w:val="left"/>
      <w:pPr>
        <w:ind w:left="5760" w:hanging="360"/>
      </w:pPr>
    </w:lvl>
    <w:lvl w:ilvl="7" w:tplc="D61A32B0" w:tentative="1">
      <w:start w:val="1"/>
      <w:numFmt w:val="lowerLetter"/>
      <w:lvlText w:val="%8."/>
      <w:lvlJc w:val="left"/>
      <w:pPr>
        <w:ind w:left="6480" w:hanging="360"/>
      </w:pPr>
    </w:lvl>
    <w:lvl w:ilvl="8" w:tplc="FD4293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E1061D"/>
    <w:multiLevelType w:val="multilevel"/>
    <w:tmpl w:val="B3EAAC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8" w15:restartNumberingAfterBreak="0">
    <w:nsid w:val="4F8D2C30"/>
    <w:multiLevelType w:val="multilevel"/>
    <w:tmpl w:val="2848C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9" w15:restartNumberingAfterBreak="0">
    <w:nsid w:val="51EE5F99"/>
    <w:multiLevelType w:val="hybridMultilevel"/>
    <w:tmpl w:val="7D84AA28"/>
    <w:lvl w:ilvl="0" w:tplc="ECDC7142">
      <w:start w:val="1"/>
      <w:numFmt w:val="decimal"/>
      <w:lvlText w:val="%1."/>
      <w:lvlJc w:val="left"/>
      <w:pPr>
        <w:ind w:left="1440" w:hanging="360"/>
      </w:pPr>
    </w:lvl>
    <w:lvl w:ilvl="1" w:tplc="70861FC2" w:tentative="1">
      <w:start w:val="1"/>
      <w:numFmt w:val="lowerLetter"/>
      <w:lvlText w:val="%2."/>
      <w:lvlJc w:val="left"/>
      <w:pPr>
        <w:ind w:left="2160" w:hanging="360"/>
      </w:pPr>
    </w:lvl>
    <w:lvl w:ilvl="2" w:tplc="C13462B4" w:tentative="1">
      <w:start w:val="1"/>
      <w:numFmt w:val="lowerRoman"/>
      <w:lvlText w:val="%3."/>
      <w:lvlJc w:val="right"/>
      <w:pPr>
        <w:ind w:left="2880" w:hanging="180"/>
      </w:pPr>
    </w:lvl>
    <w:lvl w:ilvl="3" w:tplc="F662D18E" w:tentative="1">
      <w:start w:val="1"/>
      <w:numFmt w:val="decimal"/>
      <w:lvlText w:val="%4."/>
      <w:lvlJc w:val="left"/>
      <w:pPr>
        <w:ind w:left="3600" w:hanging="360"/>
      </w:pPr>
    </w:lvl>
    <w:lvl w:ilvl="4" w:tplc="D27455DE" w:tentative="1">
      <w:start w:val="1"/>
      <w:numFmt w:val="lowerLetter"/>
      <w:lvlText w:val="%5."/>
      <w:lvlJc w:val="left"/>
      <w:pPr>
        <w:ind w:left="4320" w:hanging="360"/>
      </w:pPr>
    </w:lvl>
    <w:lvl w:ilvl="5" w:tplc="75FCC0FE" w:tentative="1">
      <w:start w:val="1"/>
      <w:numFmt w:val="lowerRoman"/>
      <w:lvlText w:val="%6."/>
      <w:lvlJc w:val="right"/>
      <w:pPr>
        <w:ind w:left="5040" w:hanging="180"/>
      </w:pPr>
    </w:lvl>
    <w:lvl w:ilvl="6" w:tplc="4A82C0D6" w:tentative="1">
      <w:start w:val="1"/>
      <w:numFmt w:val="decimal"/>
      <w:lvlText w:val="%7."/>
      <w:lvlJc w:val="left"/>
      <w:pPr>
        <w:ind w:left="5760" w:hanging="360"/>
      </w:pPr>
    </w:lvl>
    <w:lvl w:ilvl="7" w:tplc="89062706" w:tentative="1">
      <w:start w:val="1"/>
      <w:numFmt w:val="lowerLetter"/>
      <w:lvlText w:val="%8."/>
      <w:lvlJc w:val="left"/>
      <w:pPr>
        <w:ind w:left="6480" w:hanging="360"/>
      </w:pPr>
    </w:lvl>
    <w:lvl w:ilvl="8" w:tplc="910858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7A6C87"/>
    <w:multiLevelType w:val="multilevel"/>
    <w:tmpl w:val="3182B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A802F88"/>
    <w:multiLevelType w:val="multilevel"/>
    <w:tmpl w:val="DCB4A7C4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2" w15:restartNumberingAfterBreak="0">
    <w:nsid w:val="5C2E2CF1"/>
    <w:multiLevelType w:val="multilevel"/>
    <w:tmpl w:val="F58E14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3" w15:restartNumberingAfterBreak="0">
    <w:nsid w:val="5F5A3A91"/>
    <w:multiLevelType w:val="multilevel"/>
    <w:tmpl w:val="4DAAD5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0421273"/>
    <w:multiLevelType w:val="multilevel"/>
    <w:tmpl w:val="DCB4A7C4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5" w15:restartNumberingAfterBreak="0">
    <w:nsid w:val="66F50E0B"/>
    <w:multiLevelType w:val="multilevel"/>
    <w:tmpl w:val="F58E14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6" w15:restartNumberingAfterBreak="0">
    <w:nsid w:val="69761615"/>
    <w:multiLevelType w:val="hybridMultilevel"/>
    <w:tmpl w:val="97423E0C"/>
    <w:lvl w:ilvl="0" w:tplc="8A542C64">
      <w:start w:val="1"/>
      <w:numFmt w:val="decimal"/>
      <w:lvlText w:val="%1."/>
      <w:lvlJc w:val="left"/>
      <w:pPr>
        <w:ind w:left="1440" w:hanging="360"/>
      </w:pPr>
    </w:lvl>
    <w:lvl w:ilvl="1" w:tplc="3ED6EE5A" w:tentative="1">
      <w:start w:val="1"/>
      <w:numFmt w:val="lowerLetter"/>
      <w:lvlText w:val="%2."/>
      <w:lvlJc w:val="left"/>
      <w:pPr>
        <w:ind w:left="2160" w:hanging="360"/>
      </w:pPr>
    </w:lvl>
    <w:lvl w:ilvl="2" w:tplc="78AE46E8" w:tentative="1">
      <w:start w:val="1"/>
      <w:numFmt w:val="lowerRoman"/>
      <w:lvlText w:val="%3."/>
      <w:lvlJc w:val="right"/>
      <w:pPr>
        <w:ind w:left="2880" w:hanging="180"/>
      </w:pPr>
    </w:lvl>
    <w:lvl w:ilvl="3" w:tplc="90B4C1AC" w:tentative="1">
      <w:start w:val="1"/>
      <w:numFmt w:val="decimal"/>
      <w:lvlText w:val="%4."/>
      <w:lvlJc w:val="left"/>
      <w:pPr>
        <w:ind w:left="3600" w:hanging="360"/>
      </w:pPr>
    </w:lvl>
    <w:lvl w:ilvl="4" w:tplc="5DA62666" w:tentative="1">
      <w:start w:val="1"/>
      <w:numFmt w:val="lowerLetter"/>
      <w:lvlText w:val="%5."/>
      <w:lvlJc w:val="left"/>
      <w:pPr>
        <w:ind w:left="4320" w:hanging="360"/>
      </w:pPr>
    </w:lvl>
    <w:lvl w:ilvl="5" w:tplc="7504A4B0" w:tentative="1">
      <w:start w:val="1"/>
      <w:numFmt w:val="lowerRoman"/>
      <w:lvlText w:val="%6."/>
      <w:lvlJc w:val="right"/>
      <w:pPr>
        <w:ind w:left="5040" w:hanging="180"/>
      </w:pPr>
    </w:lvl>
    <w:lvl w:ilvl="6" w:tplc="68B8EDB4" w:tentative="1">
      <w:start w:val="1"/>
      <w:numFmt w:val="decimal"/>
      <w:lvlText w:val="%7."/>
      <w:lvlJc w:val="left"/>
      <w:pPr>
        <w:ind w:left="5760" w:hanging="360"/>
      </w:pPr>
    </w:lvl>
    <w:lvl w:ilvl="7" w:tplc="CE088178" w:tentative="1">
      <w:start w:val="1"/>
      <w:numFmt w:val="lowerLetter"/>
      <w:lvlText w:val="%8."/>
      <w:lvlJc w:val="left"/>
      <w:pPr>
        <w:ind w:left="6480" w:hanging="360"/>
      </w:pPr>
    </w:lvl>
    <w:lvl w:ilvl="8" w:tplc="72D6F0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5D1BCC"/>
    <w:multiLevelType w:val="hybridMultilevel"/>
    <w:tmpl w:val="4288C0CA"/>
    <w:lvl w:ilvl="0" w:tplc="A1A6F342">
      <w:start w:val="1"/>
      <w:numFmt w:val="decimal"/>
      <w:lvlText w:val="%1."/>
      <w:lvlJc w:val="left"/>
      <w:pPr>
        <w:ind w:left="720" w:hanging="360"/>
      </w:pPr>
    </w:lvl>
    <w:lvl w:ilvl="1" w:tplc="AFC81698" w:tentative="1">
      <w:start w:val="1"/>
      <w:numFmt w:val="lowerLetter"/>
      <w:lvlText w:val="%2."/>
      <w:lvlJc w:val="left"/>
      <w:pPr>
        <w:ind w:left="1440" w:hanging="360"/>
      </w:pPr>
    </w:lvl>
    <w:lvl w:ilvl="2" w:tplc="0712AE5A" w:tentative="1">
      <w:start w:val="1"/>
      <w:numFmt w:val="lowerRoman"/>
      <w:lvlText w:val="%3."/>
      <w:lvlJc w:val="right"/>
      <w:pPr>
        <w:ind w:left="2160" w:hanging="180"/>
      </w:pPr>
    </w:lvl>
    <w:lvl w:ilvl="3" w:tplc="370E8388" w:tentative="1">
      <w:start w:val="1"/>
      <w:numFmt w:val="decimal"/>
      <w:lvlText w:val="%4."/>
      <w:lvlJc w:val="left"/>
      <w:pPr>
        <w:ind w:left="2880" w:hanging="360"/>
      </w:pPr>
    </w:lvl>
    <w:lvl w:ilvl="4" w:tplc="9A1EEB00" w:tentative="1">
      <w:start w:val="1"/>
      <w:numFmt w:val="lowerLetter"/>
      <w:lvlText w:val="%5."/>
      <w:lvlJc w:val="left"/>
      <w:pPr>
        <w:ind w:left="3600" w:hanging="360"/>
      </w:pPr>
    </w:lvl>
    <w:lvl w:ilvl="5" w:tplc="FC8E7AA2" w:tentative="1">
      <w:start w:val="1"/>
      <w:numFmt w:val="lowerRoman"/>
      <w:lvlText w:val="%6."/>
      <w:lvlJc w:val="right"/>
      <w:pPr>
        <w:ind w:left="4320" w:hanging="180"/>
      </w:pPr>
    </w:lvl>
    <w:lvl w:ilvl="6" w:tplc="33FEFD62" w:tentative="1">
      <w:start w:val="1"/>
      <w:numFmt w:val="decimal"/>
      <w:lvlText w:val="%7."/>
      <w:lvlJc w:val="left"/>
      <w:pPr>
        <w:ind w:left="5040" w:hanging="360"/>
      </w:pPr>
    </w:lvl>
    <w:lvl w:ilvl="7" w:tplc="53D69554" w:tentative="1">
      <w:start w:val="1"/>
      <w:numFmt w:val="lowerLetter"/>
      <w:lvlText w:val="%8."/>
      <w:lvlJc w:val="left"/>
      <w:pPr>
        <w:ind w:left="5760" w:hanging="360"/>
      </w:pPr>
    </w:lvl>
    <w:lvl w:ilvl="8" w:tplc="5234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D08B3"/>
    <w:multiLevelType w:val="hybridMultilevel"/>
    <w:tmpl w:val="E75A0D0A"/>
    <w:lvl w:ilvl="0" w:tplc="5DFAD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E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2D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25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4E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C0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C6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E5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EB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26A2E"/>
    <w:multiLevelType w:val="multilevel"/>
    <w:tmpl w:val="B3EAAC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0" w15:restartNumberingAfterBreak="0">
    <w:nsid w:val="73A25656"/>
    <w:multiLevelType w:val="hybridMultilevel"/>
    <w:tmpl w:val="8A4E61CE"/>
    <w:lvl w:ilvl="0" w:tplc="2D14B716">
      <w:start w:val="1"/>
      <w:numFmt w:val="decimal"/>
      <w:lvlText w:val="%1)"/>
      <w:lvlJc w:val="left"/>
      <w:pPr>
        <w:ind w:left="1069" w:hanging="360"/>
      </w:pPr>
    </w:lvl>
    <w:lvl w:ilvl="1" w:tplc="6C3EF43A">
      <w:start w:val="1"/>
      <w:numFmt w:val="lowerLetter"/>
      <w:lvlText w:val="%2."/>
      <w:lvlJc w:val="left"/>
      <w:pPr>
        <w:ind w:left="1620" w:hanging="360"/>
      </w:pPr>
    </w:lvl>
    <w:lvl w:ilvl="2" w:tplc="118CA568">
      <w:start w:val="1"/>
      <w:numFmt w:val="lowerRoman"/>
      <w:lvlText w:val="%3."/>
      <w:lvlJc w:val="right"/>
      <w:pPr>
        <w:ind w:left="2340" w:hanging="180"/>
      </w:pPr>
    </w:lvl>
    <w:lvl w:ilvl="3" w:tplc="F746C0C6">
      <w:start w:val="1"/>
      <w:numFmt w:val="decimal"/>
      <w:lvlText w:val="%4."/>
      <w:lvlJc w:val="left"/>
      <w:pPr>
        <w:ind w:left="3060" w:hanging="360"/>
      </w:pPr>
    </w:lvl>
    <w:lvl w:ilvl="4" w:tplc="05AAAC84">
      <w:start w:val="1"/>
      <w:numFmt w:val="lowerLetter"/>
      <w:lvlText w:val="%5."/>
      <w:lvlJc w:val="left"/>
      <w:pPr>
        <w:ind w:left="3780" w:hanging="360"/>
      </w:pPr>
    </w:lvl>
    <w:lvl w:ilvl="5" w:tplc="DAE64EB2">
      <w:start w:val="1"/>
      <w:numFmt w:val="lowerRoman"/>
      <w:lvlText w:val="%6."/>
      <w:lvlJc w:val="right"/>
      <w:pPr>
        <w:ind w:left="4500" w:hanging="180"/>
      </w:pPr>
    </w:lvl>
    <w:lvl w:ilvl="6" w:tplc="73980E9A">
      <w:start w:val="1"/>
      <w:numFmt w:val="decimal"/>
      <w:lvlText w:val="%7."/>
      <w:lvlJc w:val="left"/>
      <w:pPr>
        <w:ind w:left="5220" w:hanging="360"/>
      </w:pPr>
    </w:lvl>
    <w:lvl w:ilvl="7" w:tplc="A8B264BE">
      <w:start w:val="1"/>
      <w:numFmt w:val="lowerLetter"/>
      <w:lvlText w:val="%8."/>
      <w:lvlJc w:val="left"/>
      <w:pPr>
        <w:ind w:left="5940" w:hanging="360"/>
      </w:pPr>
    </w:lvl>
    <w:lvl w:ilvl="8" w:tplc="69CE5D76">
      <w:start w:val="1"/>
      <w:numFmt w:val="lowerRoman"/>
      <w:lvlText w:val="%9."/>
      <w:lvlJc w:val="right"/>
      <w:pPr>
        <w:ind w:left="6660" w:hanging="180"/>
      </w:pPr>
    </w:lvl>
  </w:abstractNum>
  <w:num w:numId="1" w16cid:durableId="1330871243">
    <w:abstractNumId w:val="24"/>
  </w:num>
  <w:num w:numId="2" w16cid:durableId="493299164">
    <w:abstractNumId w:val="4"/>
  </w:num>
  <w:num w:numId="3" w16cid:durableId="1247151413">
    <w:abstractNumId w:val="12"/>
  </w:num>
  <w:num w:numId="4" w16cid:durableId="2100174817">
    <w:abstractNumId w:val="23"/>
  </w:num>
  <w:num w:numId="5" w16cid:durableId="263077176">
    <w:abstractNumId w:val="20"/>
  </w:num>
  <w:num w:numId="6" w16cid:durableId="333263781">
    <w:abstractNumId w:val="21"/>
  </w:num>
  <w:num w:numId="7" w16cid:durableId="826437459">
    <w:abstractNumId w:val="28"/>
  </w:num>
  <w:num w:numId="8" w16cid:durableId="1707172830">
    <w:abstractNumId w:val="2"/>
  </w:num>
  <w:num w:numId="9" w16cid:durableId="461195653">
    <w:abstractNumId w:val="15"/>
  </w:num>
  <w:num w:numId="10" w16cid:durableId="351077531">
    <w:abstractNumId w:val="14"/>
  </w:num>
  <w:num w:numId="11" w16cid:durableId="1901558257">
    <w:abstractNumId w:val="7"/>
  </w:num>
  <w:num w:numId="12" w16cid:durableId="820847050">
    <w:abstractNumId w:val="22"/>
  </w:num>
  <w:num w:numId="13" w16cid:durableId="7053002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0866470">
    <w:abstractNumId w:val="13"/>
  </w:num>
  <w:num w:numId="15" w16cid:durableId="1451701698">
    <w:abstractNumId w:val="17"/>
  </w:num>
  <w:num w:numId="16" w16cid:durableId="364017027">
    <w:abstractNumId w:val="29"/>
  </w:num>
  <w:num w:numId="17" w16cid:durableId="817959277">
    <w:abstractNumId w:val="9"/>
  </w:num>
  <w:num w:numId="18" w16cid:durableId="1685934457">
    <w:abstractNumId w:val="8"/>
  </w:num>
  <w:num w:numId="19" w16cid:durableId="237636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3177823">
    <w:abstractNumId w:val="0"/>
  </w:num>
  <w:num w:numId="21" w16cid:durableId="478614749">
    <w:abstractNumId w:val="16"/>
  </w:num>
  <w:num w:numId="22" w16cid:durableId="1537891942">
    <w:abstractNumId w:val="19"/>
  </w:num>
  <w:num w:numId="23" w16cid:durableId="1883133870">
    <w:abstractNumId w:val="27"/>
  </w:num>
  <w:num w:numId="24" w16cid:durableId="711929204">
    <w:abstractNumId w:val="6"/>
  </w:num>
  <w:num w:numId="25" w16cid:durableId="2054885544">
    <w:abstractNumId w:val="5"/>
  </w:num>
  <w:num w:numId="26" w16cid:durableId="907302689">
    <w:abstractNumId w:val="26"/>
  </w:num>
  <w:num w:numId="27" w16cid:durableId="1836526746">
    <w:abstractNumId w:val="18"/>
  </w:num>
  <w:num w:numId="28" w16cid:durableId="990407959">
    <w:abstractNumId w:val="11"/>
  </w:num>
  <w:num w:numId="29" w16cid:durableId="614288980">
    <w:abstractNumId w:val="3"/>
  </w:num>
  <w:num w:numId="30" w16cid:durableId="1741172068">
    <w:abstractNumId w:val="25"/>
  </w:num>
  <w:num w:numId="31" w16cid:durableId="1608468258">
    <w:abstractNumId w:val="10"/>
  </w:num>
  <w:num w:numId="32" w16cid:durableId="37369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A6B"/>
    <w:rsid w:val="0000198A"/>
    <w:rsid w:val="00003677"/>
    <w:rsid w:val="00006B32"/>
    <w:rsid w:val="000209A5"/>
    <w:rsid w:val="000212C1"/>
    <w:rsid w:val="000238E5"/>
    <w:rsid w:val="0002396C"/>
    <w:rsid w:val="0003420A"/>
    <w:rsid w:val="000369C1"/>
    <w:rsid w:val="000403B6"/>
    <w:rsid w:val="000444E2"/>
    <w:rsid w:val="00044CDB"/>
    <w:rsid w:val="00061F99"/>
    <w:rsid w:val="00073D73"/>
    <w:rsid w:val="00074087"/>
    <w:rsid w:val="00077A99"/>
    <w:rsid w:val="00080F02"/>
    <w:rsid w:val="00082212"/>
    <w:rsid w:val="00090863"/>
    <w:rsid w:val="00091B90"/>
    <w:rsid w:val="000965B1"/>
    <w:rsid w:val="000A0AB2"/>
    <w:rsid w:val="000A4319"/>
    <w:rsid w:val="000A4859"/>
    <w:rsid w:val="000A55E5"/>
    <w:rsid w:val="000A7100"/>
    <w:rsid w:val="000B08F2"/>
    <w:rsid w:val="000B2830"/>
    <w:rsid w:val="000B3C8B"/>
    <w:rsid w:val="000B4226"/>
    <w:rsid w:val="000C49B1"/>
    <w:rsid w:val="000D1316"/>
    <w:rsid w:val="000D22AA"/>
    <w:rsid w:val="000D2DE5"/>
    <w:rsid w:val="000D5510"/>
    <w:rsid w:val="000F1942"/>
    <w:rsid w:val="000F401C"/>
    <w:rsid w:val="00100841"/>
    <w:rsid w:val="00103212"/>
    <w:rsid w:val="00111825"/>
    <w:rsid w:val="001122A2"/>
    <w:rsid w:val="00114064"/>
    <w:rsid w:val="001205F8"/>
    <w:rsid w:val="00120A85"/>
    <w:rsid w:val="00122E0B"/>
    <w:rsid w:val="00123A2F"/>
    <w:rsid w:val="00124247"/>
    <w:rsid w:val="00125FDA"/>
    <w:rsid w:val="00127485"/>
    <w:rsid w:val="001276D8"/>
    <w:rsid w:val="0013053B"/>
    <w:rsid w:val="0013075A"/>
    <w:rsid w:val="0013627A"/>
    <w:rsid w:val="0014221D"/>
    <w:rsid w:val="00144698"/>
    <w:rsid w:val="00144BF8"/>
    <w:rsid w:val="001519CE"/>
    <w:rsid w:val="0015203C"/>
    <w:rsid w:val="001532E4"/>
    <w:rsid w:val="00154433"/>
    <w:rsid w:val="00155027"/>
    <w:rsid w:val="001570C9"/>
    <w:rsid w:val="0015783A"/>
    <w:rsid w:val="0017133A"/>
    <w:rsid w:val="0017209E"/>
    <w:rsid w:val="00174AF5"/>
    <w:rsid w:val="00176138"/>
    <w:rsid w:val="001821FE"/>
    <w:rsid w:val="001843C4"/>
    <w:rsid w:val="00184597"/>
    <w:rsid w:val="00190942"/>
    <w:rsid w:val="00193ABB"/>
    <w:rsid w:val="00195319"/>
    <w:rsid w:val="001A35DF"/>
    <w:rsid w:val="001A5C03"/>
    <w:rsid w:val="001A5D0D"/>
    <w:rsid w:val="001A7553"/>
    <w:rsid w:val="001B293F"/>
    <w:rsid w:val="001B3741"/>
    <w:rsid w:val="001B724F"/>
    <w:rsid w:val="001C144A"/>
    <w:rsid w:val="001C2C56"/>
    <w:rsid w:val="001C2F25"/>
    <w:rsid w:val="001D23BA"/>
    <w:rsid w:val="001D6BE7"/>
    <w:rsid w:val="001D7D7A"/>
    <w:rsid w:val="001E0BCD"/>
    <w:rsid w:val="001F396D"/>
    <w:rsid w:val="001F5BA8"/>
    <w:rsid w:val="0020425C"/>
    <w:rsid w:val="00205C70"/>
    <w:rsid w:val="002121E8"/>
    <w:rsid w:val="00216022"/>
    <w:rsid w:val="00220A32"/>
    <w:rsid w:val="002213B4"/>
    <w:rsid w:val="00231523"/>
    <w:rsid w:val="002402AB"/>
    <w:rsid w:val="002453AC"/>
    <w:rsid w:val="002459EF"/>
    <w:rsid w:val="00246340"/>
    <w:rsid w:val="002500EB"/>
    <w:rsid w:val="00252FF0"/>
    <w:rsid w:val="0025454D"/>
    <w:rsid w:val="00254FF3"/>
    <w:rsid w:val="002559C8"/>
    <w:rsid w:val="00255DC5"/>
    <w:rsid w:val="00261D8C"/>
    <w:rsid w:val="00266873"/>
    <w:rsid w:val="0027301C"/>
    <w:rsid w:val="0027481C"/>
    <w:rsid w:val="0027588B"/>
    <w:rsid w:val="0027683C"/>
    <w:rsid w:val="00276A14"/>
    <w:rsid w:val="00280142"/>
    <w:rsid w:val="00293240"/>
    <w:rsid w:val="00293B23"/>
    <w:rsid w:val="002951A7"/>
    <w:rsid w:val="002956B8"/>
    <w:rsid w:val="002A56C3"/>
    <w:rsid w:val="002A6594"/>
    <w:rsid w:val="002A7E95"/>
    <w:rsid w:val="002B1171"/>
    <w:rsid w:val="002B3204"/>
    <w:rsid w:val="002C54CF"/>
    <w:rsid w:val="002C7DD2"/>
    <w:rsid w:val="002C7E49"/>
    <w:rsid w:val="002D3035"/>
    <w:rsid w:val="002D3128"/>
    <w:rsid w:val="002D35E8"/>
    <w:rsid w:val="002E54C7"/>
    <w:rsid w:val="002F548A"/>
    <w:rsid w:val="002F6794"/>
    <w:rsid w:val="00301391"/>
    <w:rsid w:val="00301A22"/>
    <w:rsid w:val="00303255"/>
    <w:rsid w:val="003049E3"/>
    <w:rsid w:val="0030782E"/>
    <w:rsid w:val="00311237"/>
    <w:rsid w:val="00311A62"/>
    <w:rsid w:val="00315714"/>
    <w:rsid w:val="00321395"/>
    <w:rsid w:val="00324014"/>
    <w:rsid w:val="00327EF7"/>
    <w:rsid w:val="00333267"/>
    <w:rsid w:val="00336821"/>
    <w:rsid w:val="00337B8E"/>
    <w:rsid w:val="00342B0C"/>
    <w:rsid w:val="00343489"/>
    <w:rsid w:val="00350A98"/>
    <w:rsid w:val="00355430"/>
    <w:rsid w:val="0036314D"/>
    <w:rsid w:val="00372C93"/>
    <w:rsid w:val="00373F71"/>
    <w:rsid w:val="003809B4"/>
    <w:rsid w:val="00387192"/>
    <w:rsid w:val="003915EF"/>
    <w:rsid w:val="00395859"/>
    <w:rsid w:val="003A2B58"/>
    <w:rsid w:val="003A6850"/>
    <w:rsid w:val="003A6E94"/>
    <w:rsid w:val="003B6AA7"/>
    <w:rsid w:val="003C68F8"/>
    <w:rsid w:val="003E02F5"/>
    <w:rsid w:val="003E4172"/>
    <w:rsid w:val="003E4B09"/>
    <w:rsid w:val="003E502B"/>
    <w:rsid w:val="003E738B"/>
    <w:rsid w:val="003F059E"/>
    <w:rsid w:val="003F24FA"/>
    <w:rsid w:val="003F6F22"/>
    <w:rsid w:val="003F77A1"/>
    <w:rsid w:val="004012A9"/>
    <w:rsid w:val="00404AB6"/>
    <w:rsid w:val="00410E4B"/>
    <w:rsid w:val="00411091"/>
    <w:rsid w:val="00411843"/>
    <w:rsid w:val="00417067"/>
    <w:rsid w:val="00420638"/>
    <w:rsid w:val="0042637C"/>
    <w:rsid w:val="00432CC4"/>
    <w:rsid w:val="00440F40"/>
    <w:rsid w:val="00441436"/>
    <w:rsid w:val="00445C24"/>
    <w:rsid w:val="00445DF2"/>
    <w:rsid w:val="00446196"/>
    <w:rsid w:val="0045133B"/>
    <w:rsid w:val="004528AE"/>
    <w:rsid w:val="00462FB4"/>
    <w:rsid w:val="0047199E"/>
    <w:rsid w:val="004832CF"/>
    <w:rsid w:val="004926C6"/>
    <w:rsid w:val="004A0360"/>
    <w:rsid w:val="004A108F"/>
    <w:rsid w:val="004A37A0"/>
    <w:rsid w:val="004A48DF"/>
    <w:rsid w:val="004A756A"/>
    <w:rsid w:val="004B408B"/>
    <w:rsid w:val="004B5660"/>
    <w:rsid w:val="004B7574"/>
    <w:rsid w:val="004B7B9E"/>
    <w:rsid w:val="004C19AA"/>
    <w:rsid w:val="004C5E7B"/>
    <w:rsid w:val="004C7D22"/>
    <w:rsid w:val="004D079D"/>
    <w:rsid w:val="004D093B"/>
    <w:rsid w:val="004D0A78"/>
    <w:rsid w:val="004D1F27"/>
    <w:rsid w:val="004D20EF"/>
    <w:rsid w:val="004D32EC"/>
    <w:rsid w:val="004E097D"/>
    <w:rsid w:val="004E2A2B"/>
    <w:rsid w:val="004E64CA"/>
    <w:rsid w:val="004E655A"/>
    <w:rsid w:val="004F696E"/>
    <w:rsid w:val="00500208"/>
    <w:rsid w:val="005021DF"/>
    <w:rsid w:val="00504BC7"/>
    <w:rsid w:val="005053DD"/>
    <w:rsid w:val="0050610F"/>
    <w:rsid w:val="00524E0F"/>
    <w:rsid w:val="00532AAF"/>
    <w:rsid w:val="00533407"/>
    <w:rsid w:val="00535CC0"/>
    <w:rsid w:val="00541D19"/>
    <w:rsid w:val="005426D6"/>
    <w:rsid w:val="0055066C"/>
    <w:rsid w:val="0055280C"/>
    <w:rsid w:val="005665ED"/>
    <w:rsid w:val="005670D2"/>
    <w:rsid w:val="00576DB6"/>
    <w:rsid w:val="005806FC"/>
    <w:rsid w:val="00581886"/>
    <w:rsid w:val="0059633F"/>
    <w:rsid w:val="00596CD1"/>
    <w:rsid w:val="00597327"/>
    <w:rsid w:val="005973DD"/>
    <w:rsid w:val="005A3C61"/>
    <w:rsid w:val="005B2365"/>
    <w:rsid w:val="005B4BD0"/>
    <w:rsid w:val="005B55E2"/>
    <w:rsid w:val="005B7430"/>
    <w:rsid w:val="005C2E02"/>
    <w:rsid w:val="005C7A5A"/>
    <w:rsid w:val="005D1A7E"/>
    <w:rsid w:val="005D25BF"/>
    <w:rsid w:val="005E1105"/>
    <w:rsid w:val="005E3E80"/>
    <w:rsid w:val="005F3510"/>
    <w:rsid w:val="005F5DCD"/>
    <w:rsid w:val="00605463"/>
    <w:rsid w:val="00605C0D"/>
    <w:rsid w:val="00606AA9"/>
    <w:rsid w:val="006136A6"/>
    <w:rsid w:val="00616B1C"/>
    <w:rsid w:val="006202AF"/>
    <w:rsid w:val="0062066E"/>
    <w:rsid w:val="006241CF"/>
    <w:rsid w:val="00640F6C"/>
    <w:rsid w:val="00651EBD"/>
    <w:rsid w:val="00652408"/>
    <w:rsid w:val="00655BE7"/>
    <w:rsid w:val="00655F78"/>
    <w:rsid w:val="006563B6"/>
    <w:rsid w:val="00656AFA"/>
    <w:rsid w:val="00662720"/>
    <w:rsid w:val="00674C44"/>
    <w:rsid w:val="00676E00"/>
    <w:rsid w:val="00681389"/>
    <w:rsid w:val="0068252C"/>
    <w:rsid w:val="00684ACE"/>
    <w:rsid w:val="00693E17"/>
    <w:rsid w:val="006A1C1B"/>
    <w:rsid w:val="006A1D24"/>
    <w:rsid w:val="006A213E"/>
    <w:rsid w:val="006A5C75"/>
    <w:rsid w:val="006A604D"/>
    <w:rsid w:val="006A6E8E"/>
    <w:rsid w:val="006B34EA"/>
    <w:rsid w:val="006B43F6"/>
    <w:rsid w:val="006B50D8"/>
    <w:rsid w:val="006C74D3"/>
    <w:rsid w:val="006D04CA"/>
    <w:rsid w:val="006D180B"/>
    <w:rsid w:val="006D2904"/>
    <w:rsid w:val="006D5328"/>
    <w:rsid w:val="006D5502"/>
    <w:rsid w:val="006E5B26"/>
    <w:rsid w:val="006E64D2"/>
    <w:rsid w:val="006F0385"/>
    <w:rsid w:val="006F0450"/>
    <w:rsid w:val="006F61DF"/>
    <w:rsid w:val="006F7EF8"/>
    <w:rsid w:val="007060A0"/>
    <w:rsid w:val="00717499"/>
    <w:rsid w:val="00717FE1"/>
    <w:rsid w:val="00720679"/>
    <w:rsid w:val="00724811"/>
    <w:rsid w:val="0072554F"/>
    <w:rsid w:val="00725855"/>
    <w:rsid w:val="00725E5A"/>
    <w:rsid w:val="00726942"/>
    <w:rsid w:val="00731BB7"/>
    <w:rsid w:val="00741A5F"/>
    <w:rsid w:val="00753CAA"/>
    <w:rsid w:val="0075723E"/>
    <w:rsid w:val="00760FCE"/>
    <w:rsid w:val="00763CD3"/>
    <w:rsid w:val="0076493A"/>
    <w:rsid w:val="00766BAD"/>
    <w:rsid w:val="00766FCA"/>
    <w:rsid w:val="007714EA"/>
    <w:rsid w:val="00781630"/>
    <w:rsid w:val="00790BDA"/>
    <w:rsid w:val="00792BBA"/>
    <w:rsid w:val="00793BB5"/>
    <w:rsid w:val="00795737"/>
    <w:rsid w:val="007A44D5"/>
    <w:rsid w:val="007A585E"/>
    <w:rsid w:val="007B0733"/>
    <w:rsid w:val="007B508F"/>
    <w:rsid w:val="007B573D"/>
    <w:rsid w:val="007C336D"/>
    <w:rsid w:val="007C6D2A"/>
    <w:rsid w:val="007C72A0"/>
    <w:rsid w:val="007E2231"/>
    <w:rsid w:val="007F0009"/>
    <w:rsid w:val="007F1F0E"/>
    <w:rsid w:val="00802A0B"/>
    <w:rsid w:val="00804F25"/>
    <w:rsid w:val="0080539E"/>
    <w:rsid w:val="00807BD2"/>
    <w:rsid w:val="00813824"/>
    <w:rsid w:val="008148EE"/>
    <w:rsid w:val="00814EEC"/>
    <w:rsid w:val="00824BAE"/>
    <w:rsid w:val="00834364"/>
    <w:rsid w:val="00834C4A"/>
    <w:rsid w:val="0084571F"/>
    <w:rsid w:val="00845E29"/>
    <w:rsid w:val="008476B9"/>
    <w:rsid w:val="008514B5"/>
    <w:rsid w:val="00851633"/>
    <w:rsid w:val="00856782"/>
    <w:rsid w:val="00860E0D"/>
    <w:rsid w:val="00864A4D"/>
    <w:rsid w:val="00867B80"/>
    <w:rsid w:val="00883358"/>
    <w:rsid w:val="008905CD"/>
    <w:rsid w:val="00890672"/>
    <w:rsid w:val="00891706"/>
    <w:rsid w:val="00891A73"/>
    <w:rsid w:val="008B5228"/>
    <w:rsid w:val="008C21DB"/>
    <w:rsid w:val="008C49B9"/>
    <w:rsid w:val="008D49C3"/>
    <w:rsid w:val="008E112B"/>
    <w:rsid w:val="008E406D"/>
    <w:rsid w:val="008E4FEC"/>
    <w:rsid w:val="008F002E"/>
    <w:rsid w:val="008F0283"/>
    <w:rsid w:val="008F357B"/>
    <w:rsid w:val="008F743E"/>
    <w:rsid w:val="00901F03"/>
    <w:rsid w:val="00902F18"/>
    <w:rsid w:val="009037EE"/>
    <w:rsid w:val="00910069"/>
    <w:rsid w:val="00910851"/>
    <w:rsid w:val="00913F10"/>
    <w:rsid w:val="0091518C"/>
    <w:rsid w:val="00917031"/>
    <w:rsid w:val="009219F1"/>
    <w:rsid w:val="00927BEC"/>
    <w:rsid w:val="009307DE"/>
    <w:rsid w:val="0093081E"/>
    <w:rsid w:val="00931B2B"/>
    <w:rsid w:val="0093366F"/>
    <w:rsid w:val="009374E4"/>
    <w:rsid w:val="00957EDA"/>
    <w:rsid w:val="00966F84"/>
    <w:rsid w:val="00970EB6"/>
    <w:rsid w:val="00972B63"/>
    <w:rsid w:val="009754B4"/>
    <w:rsid w:val="00977B05"/>
    <w:rsid w:val="00981D83"/>
    <w:rsid w:val="00992E9E"/>
    <w:rsid w:val="00995954"/>
    <w:rsid w:val="009A1029"/>
    <w:rsid w:val="009A6E87"/>
    <w:rsid w:val="009B18BF"/>
    <w:rsid w:val="009B22BA"/>
    <w:rsid w:val="009B2DC2"/>
    <w:rsid w:val="009C0B40"/>
    <w:rsid w:val="009C251E"/>
    <w:rsid w:val="009C78D5"/>
    <w:rsid w:val="009D3DBC"/>
    <w:rsid w:val="009D7330"/>
    <w:rsid w:val="009E403B"/>
    <w:rsid w:val="009E415C"/>
    <w:rsid w:val="009F0ACE"/>
    <w:rsid w:val="009F675C"/>
    <w:rsid w:val="00A00390"/>
    <w:rsid w:val="00A04A6B"/>
    <w:rsid w:val="00A1246E"/>
    <w:rsid w:val="00A14365"/>
    <w:rsid w:val="00A22D82"/>
    <w:rsid w:val="00A24789"/>
    <w:rsid w:val="00A300A4"/>
    <w:rsid w:val="00A300DF"/>
    <w:rsid w:val="00A307D2"/>
    <w:rsid w:val="00A41644"/>
    <w:rsid w:val="00A4235A"/>
    <w:rsid w:val="00A4485A"/>
    <w:rsid w:val="00A46ED8"/>
    <w:rsid w:val="00A53CE9"/>
    <w:rsid w:val="00A67D4E"/>
    <w:rsid w:val="00A728B5"/>
    <w:rsid w:val="00A817B8"/>
    <w:rsid w:val="00A87DAF"/>
    <w:rsid w:val="00A91766"/>
    <w:rsid w:val="00A9586B"/>
    <w:rsid w:val="00AA1E93"/>
    <w:rsid w:val="00AC1986"/>
    <w:rsid w:val="00AC1A9B"/>
    <w:rsid w:val="00AC2908"/>
    <w:rsid w:val="00AC73E4"/>
    <w:rsid w:val="00AD4E4F"/>
    <w:rsid w:val="00AD722A"/>
    <w:rsid w:val="00AE2AE9"/>
    <w:rsid w:val="00AE4171"/>
    <w:rsid w:val="00AE706A"/>
    <w:rsid w:val="00B01F75"/>
    <w:rsid w:val="00B020FF"/>
    <w:rsid w:val="00B04940"/>
    <w:rsid w:val="00B10E46"/>
    <w:rsid w:val="00B27609"/>
    <w:rsid w:val="00B278CE"/>
    <w:rsid w:val="00B36E0A"/>
    <w:rsid w:val="00B467A2"/>
    <w:rsid w:val="00B520E2"/>
    <w:rsid w:val="00B5395C"/>
    <w:rsid w:val="00B53C09"/>
    <w:rsid w:val="00B54842"/>
    <w:rsid w:val="00B60463"/>
    <w:rsid w:val="00B6632B"/>
    <w:rsid w:val="00B740D0"/>
    <w:rsid w:val="00B76520"/>
    <w:rsid w:val="00B77EEB"/>
    <w:rsid w:val="00B84359"/>
    <w:rsid w:val="00B94DA2"/>
    <w:rsid w:val="00B950ED"/>
    <w:rsid w:val="00B97F8B"/>
    <w:rsid w:val="00BA013A"/>
    <w:rsid w:val="00BA1927"/>
    <w:rsid w:val="00BA29EE"/>
    <w:rsid w:val="00BB079A"/>
    <w:rsid w:val="00BB3326"/>
    <w:rsid w:val="00BB75D9"/>
    <w:rsid w:val="00BC1D58"/>
    <w:rsid w:val="00BD1653"/>
    <w:rsid w:val="00BD38C5"/>
    <w:rsid w:val="00BE1265"/>
    <w:rsid w:val="00BE2103"/>
    <w:rsid w:val="00BE52A5"/>
    <w:rsid w:val="00BF068E"/>
    <w:rsid w:val="00BF1B15"/>
    <w:rsid w:val="00BF2169"/>
    <w:rsid w:val="00C025DB"/>
    <w:rsid w:val="00C14FFF"/>
    <w:rsid w:val="00C151FB"/>
    <w:rsid w:val="00C16DAB"/>
    <w:rsid w:val="00C20670"/>
    <w:rsid w:val="00C2086F"/>
    <w:rsid w:val="00C26F60"/>
    <w:rsid w:val="00C309C3"/>
    <w:rsid w:val="00C355E5"/>
    <w:rsid w:val="00C3595F"/>
    <w:rsid w:val="00C42B91"/>
    <w:rsid w:val="00C462AB"/>
    <w:rsid w:val="00C55DD2"/>
    <w:rsid w:val="00C568F5"/>
    <w:rsid w:val="00C6687F"/>
    <w:rsid w:val="00C676C7"/>
    <w:rsid w:val="00C71FC7"/>
    <w:rsid w:val="00C74147"/>
    <w:rsid w:val="00C7519C"/>
    <w:rsid w:val="00C77A43"/>
    <w:rsid w:val="00C81A13"/>
    <w:rsid w:val="00C82185"/>
    <w:rsid w:val="00C870A0"/>
    <w:rsid w:val="00C91B61"/>
    <w:rsid w:val="00C970CB"/>
    <w:rsid w:val="00CA2A6F"/>
    <w:rsid w:val="00CB0534"/>
    <w:rsid w:val="00CB31A6"/>
    <w:rsid w:val="00CB4F1A"/>
    <w:rsid w:val="00CB5F4A"/>
    <w:rsid w:val="00CC5123"/>
    <w:rsid w:val="00CD1332"/>
    <w:rsid w:val="00CD5DFE"/>
    <w:rsid w:val="00CE1FBD"/>
    <w:rsid w:val="00CE5020"/>
    <w:rsid w:val="00CE5C22"/>
    <w:rsid w:val="00D009D4"/>
    <w:rsid w:val="00D014CB"/>
    <w:rsid w:val="00D017F6"/>
    <w:rsid w:val="00D020E4"/>
    <w:rsid w:val="00D0524F"/>
    <w:rsid w:val="00D10886"/>
    <w:rsid w:val="00D14055"/>
    <w:rsid w:val="00D17553"/>
    <w:rsid w:val="00D17D01"/>
    <w:rsid w:val="00D21109"/>
    <w:rsid w:val="00D22A97"/>
    <w:rsid w:val="00D25EF0"/>
    <w:rsid w:val="00D262E2"/>
    <w:rsid w:val="00D31135"/>
    <w:rsid w:val="00D31A82"/>
    <w:rsid w:val="00D35C1A"/>
    <w:rsid w:val="00D37FC7"/>
    <w:rsid w:val="00D50C67"/>
    <w:rsid w:val="00D5102C"/>
    <w:rsid w:val="00D51DCB"/>
    <w:rsid w:val="00D53A4B"/>
    <w:rsid w:val="00D54B09"/>
    <w:rsid w:val="00D56461"/>
    <w:rsid w:val="00D62D2A"/>
    <w:rsid w:val="00D74EC9"/>
    <w:rsid w:val="00D77BF5"/>
    <w:rsid w:val="00D829C7"/>
    <w:rsid w:val="00D863C5"/>
    <w:rsid w:val="00D904B1"/>
    <w:rsid w:val="00D90EC6"/>
    <w:rsid w:val="00D91784"/>
    <w:rsid w:val="00DA128F"/>
    <w:rsid w:val="00DA1E59"/>
    <w:rsid w:val="00DA2B32"/>
    <w:rsid w:val="00DC3861"/>
    <w:rsid w:val="00DC6D8B"/>
    <w:rsid w:val="00DD0AD9"/>
    <w:rsid w:val="00DD151A"/>
    <w:rsid w:val="00DD3771"/>
    <w:rsid w:val="00DD65BD"/>
    <w:rsid w:val="00DE05DB"/>
    <w:rsid w:val="00DE1241"/>
    <w:rsid w:val="00DE19D7"/>
    <w:rsid w:val="00DE2118"/>
    <w:rsid w:val="00E00F2D"/>
    <w:rsid w:val="00E00F88"/>
    <w:rsid w:val="00E035BC"/>
    <w:rsid w:val="00E062AD"/>
    <w:rsid w:val="00E11A37"/>
    <w:rsid w:val="00E12127"/>
    <w:rsid w:val="00E13172"/>
    <w:rsid w:val="00E207D5"/>
    <w:rsid w:val="00E21AE8"/>
    <w:rsid w:val="00E238AE"/>
    <w:rsid w:val="00E3398A"/>
    <w:rsid w:val="00E35AC6"/>
    <w:rsid w:val="00E35BC0"/>
    <w:rsid w:val="00E42C2D"/>
    <w:rsid w:val="00E44D8D"/>
    <w:rsid w:val="00E45EA4"/>
    <w:rsid w:val="00E67692"/>
    <w:rsid w:val="00E855C0"/>
    <w:rsid w:val="00E870B2"/>
    <w:rsid w:val="00E96C40"/>
    <w:rsid w:val="00EA204B"/>
    <w:rsid w:val="00EA4370"/>
    <w:rsid w:val="00EA5806"/>
    <w:rsid w:val="00EB1734"/>
    <w:rsid w:val="00EB17B8"/>
    <w:rsid w:val="00EB238B"/>
    <w:rsid w:val="00EB6C65"/>
    <w:rsid w:val="00EC45FD"/>
    <w:rsid w:val="00ED2B13"/>
    <w:rsid w:val="00ED4B1C"/>
    <w:rsid w:val="00ED6682"/>
    <w:rsid w:val="00ED6CE2"/>
    <w:rsid w:val="00EE355B"/>
    <w:rsid w:val="00EE6A1A"/>
    <w:rsid w:val="00EE7EE8"/>
    <w:rsid w:val="00EF04EA"/>
    <w:rsid w:val="00EF5FAA"/>
    <w:rsid w:val="00F0380B"/>
    <w:rsid w:val="00F0398E"/>
    <w:rsid w:val="00F04C92"/>
    <w:rsid w:val="00F058BC"/>
    <w:rsid w:val="00F11A94"/>
    <w:rsid w:val="00F14F31"/>
    <w:rsid w:val="00F1622D"/>
    <w:rsid w:val="00F23638"/>
    <w:rsid w:val="00F25DB4"/>
    <w:rsid w:val="00F31C07"/>
    <w:rsid w:val="00F345AB"/>
    <w:rsid w:val="00F35B3B"/>
    <w:rsid w:val="00F429D8"/>
    <w:rsid w:val="00F45F60"/>
    <w:rsid w:val="00F4784B"/>
    <w:rsid w:val="00F501FA"/>
    <w:rsid w:val="00F539AC"/>
    <w:rsid w:val="00F546EA"/>
    <w:rsid w:val="00F54A6B"/>
    <w:rsid w:val="00F54F1B"/>
    <w:rsid w:val="00F55907"/>
    <w:rsid w:val="00F56F83"/>
    <w:rsid w:val="00F67954"/>
    <w:rsid w:val="00F67B79"/>
    <w:rsid w:val="00F67F7C"/>
    <w:rsid w:val="00F702CC"/>
    <w:rsid w:val="00F74B67"/>
    <w:rsid w:val="00F74ED9"/>
    <w:rsid w:val="00F80738"/>
    <w:rsid w:val="00F915E8"/>
    <w:rsid w:val="00F92FCD"/>
    <w:rsid w:val="00FB4B2F"/>
    <w:rsid w:val="00FB54FE"/>
    <w:rsid w:val="00FB5FF4"/>
    <w:rsid w:val="00FC2DEB"/>
    <w:rsid w:val="00FC544B"/>
    <w:rsid w:val="00FD21ED"/>
    <w:rsid w:val="00FD2BA9"/>
    <w:rsid w:val="00FD2C5E"/>
    <w:rsid w:val="00FD3488"/>
    <w:rsid w:val="00FD34FE"/>
    <w:rsid w:val="00FD658F"/>
    <w:rsid w:val="00FE4D8D"/>
    <w:rsid w:val="00FE5AF1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3DC86"/>
  <w15:docId w15:val="{7BE18357-83EC-4FB2-A589-01C03015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54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rsid w:val="00F54A6B"/>
    <w:pPr>
      <w:jc w:val="center"/>
    </w:pPr>
    <w:rPr>
      <w:sz w:val="40"/>
      <w:szCs w:val="4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54A6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4A6B"/>
    <w:rPr>
      <w:rFonts w:ascii="Tahoma" w:eastAsia="Times New Roman" w:hAnsi="Tahoma" w:cs="Tahoma"/>
      <w:sz w:val="16"/>
      <w:szCs w:val="16"/>
      <w:lang w:val="en-US"/>
    </w:rPr>
  </w:style>
  <w:style w:type="paragraph" w:styleId="Sarakstarindkopa">
    <w:name w:val="List Paragraph"/>
    <w:basedOn w:val="Parasts"/>
    <w:uiPriority w:val="34"/>
    <w:qFormat/>
    <w:rsid w:val="00BD38C5"/>
    <w:pPr>
      <w:ind w:left="720"/>
      <w:contextualSpacing/>
    </w:pPr>
    <w:rPr>
      <w:sz w:val="20"/>
      <w:szCs w:val="20"/>
      <w:lang w:val="lv-LV"/>
    </w:rPr>
  </w:style>
  <w:style w:type="character" w:styleId="Hipersaite">
    <w:name w:val="Hyperlink"/>
    <w:unhideWhenUsed/>
    <w:rsid w:val="008D49C3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605C0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05C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605C0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05C0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300A4"/>
    <w:rPr>
      <w:color w:val="800080" w:themeColor="followed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61F99"/>
    <w:rPr>
      <w:color w:val="605E5C"/>
      <w:shd w:val="clear" w:color="auto" w:fill="E1DFDD"/>
    </w:rPr>
  </w:style>
  <w:style w:type="character" w:styleId="Lappusesnumurs">
    <w:name w:val="page number"/>
    <w:basedOn w:val="Noklusjumarindkopasfonts"/>
    <w:rsid w:val="00C676C7"/>
  </w:style>
  <w:style w:type="character" w:styleId="Komentraatsauce">
    <w:name w:val="annotation reference"/>
    <w:basedOn w:val="Noklusjumarindkopasfonts"/>
    <w:uiPriority w:val="99"/>
    <w:semiHidden/>
    <w:unhideWhenUsed/>
    <w:rsid w:val="00432CC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32CC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32C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32CC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32CC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mattekstsaratkpi">
    <w:name w:val="Body Text Indent"/>
    <w:basedOn w:val="Parasts"/>
    <w:link w:val="PamattekstsaratkpiRakstz"/>
    <w:rsid w:val="00C462AB"/>
    <w:pPr>
      <w:ind w:left="360"/>
      <w:jc w:val="both"/>
    </w:pPr>
    <w:rPr>
      <w:sz w:val="26"/>
      <w:szCs w:val="20"/>
      <w:lang w:val="lv-LV" w:bidi="yi-Hebr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462AB"/>
    <w:rPr>
      <w:rFonts w:ascii="Times New Roman" w:eastAsia="Times New Roman" w:hAnsi="Times New Roman" w:cs="Times New Roman"/>
      <w:sz w:val="26"/>
      <w:szCs w:val="20"/>
      <w:lang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3EFD-D3CA-496B-A5F3-66C66951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4987</Words>
  <Characters>2843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Emule</dc:creator>
  <cp:lastModifiedBy>Daiga Dārziņa</cp:lastModifiedBy>
  <cp:revision>3</cp:revision>
  <cp:lastPrinted>2024-10-15T08:34:00Z</cp:lastPrinted>
  <dcterms:created xsi:type="dcterms:W3CDTF">2025-08-27T10:31:00Z</dcterms:created>
  <dcterms:modified xsi:type="dcterms:W3CDTF">2025-08-27T10:31:00Z</dcterms:modified>
</cp:coreProperties>
</file>